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F62" w:rsidRDefault="0068170B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6E7C8004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39480F8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1C89052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00000005" w14:textId="15320956" w:rsidR="00543F62" w:rsidRDefault="00C64505" w:rsidP="00F5619A">
      <w:pPr>
        <w:widowControl w:val="0"/>
        <w:spacing w:before="43" w:line="240" w:lineRule="auto"/>
        <w:rPr>
          <w:sz w:val="21"/>
          <w:szCs w:val="21"/>
        </w:rPr>
      </w:pPr>
      <w:hyperlink r:id="rId5" w:history="1">
        <w:r w:rsidR="00996601" w:rsidRPr="00B21F2C">
          <w:rPr>
            <w:rStyle w:val="Hypertextovodkaz"/>
            <w:sz w:val="21"/>
            <w:szCs w:val="21"/>
          </w:rPr>
          <w:t>leona.dankova@taktiq.com</w:t>
        </w:r>
      </w:hyperlink>
      <w:r w:rsidR="00996601">
        <w:rPr>
          <w:sz w:val="21"/>
          <w:szCs w:val="21"/>
        </w:rPr>
        <w:t xml:space="preserve"> </w:t>
      </w:r>
    </w:p>
    <w:p w14:paraId="079064D5" w14:textId="0CC329C1" w:rsidR="00D57A07" w:rsidRDefault="00D57A07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36259AC5" w14:textId="5BAF403F" w:rsidR="00D20013" w:rsidRDefault="00D20013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6D409211" w14:textId="77777777" w:rsidR="00D20013" w:rsidRDefault="00D20013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2D995D55" w14:textId="77777777" w:rsidR="00D57A07" w:rsidRPr="00D57A07" w:rsidRDefault="00D57A07" w:rsidP="00D57A07">
      <w:pPr>
        <w:jc w:val="center"/>
        <w:rPr>
          <w:b/>
          <w:sz w:val="28"/>
          <w:szCs w:val="28"/>
        </w:rPr>
      </w:pPr>
      <w:r w:rsidRPr="00D57A07">
        <w:rPr>
          <w:b/>
          <w:sz w:val="28"/>
          <w:szCs w:val="28"/>
        </w:rPr>
        <w:t xml:space="preserve">Zbavte se uniformity s novou klávesnicí a myší řady Studio od společnosti Logitech </w:t>
      </w:r>
    </w:p>
    <w:p w14:paraId="6F9E4591" w14:textId="77777777" w:rsidR="00D57A07" w:rsidRPr="00D57A07" w:rsidRDefault="00D57A07" w:rsidP="00D57A07">
      <w:pPr>
        <w:jc w:val="center"/>
        <w:rPr>
          <w:b/>
          <w:sz w:val="28"/>
          <w:szCs w:val="28"/>
        </w:rPr>
      </w:pPr>
    </w:p>
    <w:p w14:paraId="25DFCBA8" w14:textId="00A9807D" w:rsidR="00D57A07" w:rsidRPr="00D57A07" w:rsidRDefault="00D57A07" w:rsidP="00D57A07">
      <w:pPr>
        <w:jc w:val="center"/>
        <w:rPr>
          <w:sz w:val="28"/>
          <w:szCs w:val="28"/>
        </w:rPr>
      </w:pPr>
      <w:r w:rsidRPr="00D57A07">
        <w:rPr>
          <w:sz w:val="28"/>
          <w:szCs w:val="28"/>
        </w:rPr>
        <w:t>Představujeme hravou estetiku myši POP Mouse a klávesnice POP Keys s</w:t>
      </w:r>
      <w:r w:rsidR="00290521">
        <w:rPr>
          <w:sz w:val="28"/>
          <w:szCs w:val="28"/>
        </w:rPr>
        <w:t> </w:t>
      </w:r>
      <w:r w:rsidRPr="00D57A07">
        <w:rPr>
          <w:sz w:val="28"/>
          <w:szCs w:val="28"/>
        </w:rPr>
        <w:t>přizpůsobitelnými emoji klávesami a charakteristickým mechanickým cvakáním</w:t>
      </w:r>
    </w:p>
    <w:p w14:paraId="1594A8CD" w14:textId="77777777" w:rsidR="00D57A07" w:rsidRPr="00D57A07" w:rsidRDefault="00D57A07" w:rsidP="00D57A07">
      <w:pPr>
        <w:jc w:val="center"/>
        <w:rPr>
          <w:i/>
          <w:sz w:val="28"/>
          <w:szCs w:val="28"/>
        </w:rPr>
      </w:pPr>
    </w:p>
    <w:p w14:paraId="031C7FDE" w14:textId="430D98C9" w:rsidR="00D57A07" w:rsidRPr="00D57A07" w:rsidRDefault="00D57A07" w:rsidP="00A966B3">
      <w:pPr>
        <w:widowControl w:val="0"/>
        <w:spacing w:before="53" w:line="360" w:lineRule="auto"/>
        <w:ind w:left="16"/>
        <w:jc w:val="both"/>
        <w:rPr>
          <w:sz w:val="20"/>
          <w:szCs w:val="20"/>
        </w:rPr>
      </w:pPr>
      <w:r w:rsidRPr="00D57A07">
        <w:rPr>
          <w:b/>
          <w:sz w:val="20"/>
          <w:szCs w:val="20"/>
        </w:rPr>
        <w:t xml:space="preserve">Praha – </w:t>
      </w:r>
      <w:r w:rsidR="00C761EB">
        <w:rPr>
          <w:b/>
          <w:sz w:val="20"/>
          <w:szCs w:val="20"/>
        </w:rPr>
        <w:t>21. ledna 2022</w:t>
      </w:r>
      <w:r w:rsidRPr="00D57A07">
        <w:rPr>
          <w:b/>
          <w:sz w:val="20"/>
          <w:szCs w:val="20"/>
        </w:rPr>
        <w:t xml:space="preserve"> –</w:t>
      </w:r>
      <w:r w:rsidRPr="00D57A07">
        <w:rPr>
          <w:sz w:val="20"/>
          <w:szCs w:val="20"/>
        </w:rPr>
        <w:t xml:space="preserve"> Společnost </w:t>
      </w:r>
      <w:r w:rsidR="002741BF" w:rsidRPr="00D57A07">
        <w:rPr>
          <w:sz w:val="20"/>
          <w:szCs w:val="20"/>
        </w:rPr>
        <w:t xml:space="preserve">Logitech </w:t>
      </w:r>
      <w:r w:rsidR="00C761EB">
        <w:rPr>
          <w:sz w:val="20"/>
          <w:szCs w:val="20"/>
        </w:rPr>
        <w:t>uvádí na český trh</w:t>
      </w:r>
      <w:r w:rsidRPr="00D57A07">
        <w:rPr>
          <w:sz w:val="20"/>
          <w:szCs w:val="20"/>
        </w:rPr>
        <w:t xml:space="preserve"> nejnovější produkty řady Logitech Studio – klávesnici </w:t>
      </w:r>
      <w:hyperlink r:id="rId6">
        <w:r w:rsidRPr="00D57A07">
          <w:rPr>
            <w:color w:val="1155CC"/>
            <w:sz w:val="20"/>
            <w:szCs w:val="20"/>
            <w:u w:val="single"/>
          </w:rPr>
          <w:t>POP Keys</w:t>
        </w:r>
      </w:hyperlink>
      <w:r w:rsidR="00D20013">
        <w:rPr>
          <w:sz w:val="20"/>
          <w:szCs w:val="20"/>
        </w:rPr>
        <w:t xml:space="preserve"> a</w:t>
      </w:r>
      <w:r w:rsidRPr="00D57A07">
        <w:rPr>
          <w:sz w:val="20"/>
          <w:szCs w:val="20"/>
        </w:rPr>
        <w:t xml:space="preserve"> myš </w:t>
      </w:r>
      <w:hyperlink r:id="rId7">
        <w:r w:rsidRPr="00D57A07">
          <w:rPr>
            <w:color w:val="1155CC"/>
            <w:sz w:val="20"/>
            <w:szCs w:val="20"/>
            <w:u w:val="single"/>
          </w:rPr>
          <w:t>POP Mouse</w:t>
        </w:r>
      </w:hyperlink>
      <w:r w:rsidRPr="00D57A07">
        <w:rPr>
          <w:sz w:val="20"/>
          <w:szCs w:val="20"/>
        </w:rPr>
        <w:t xml:space="preserve">, které vnesou do vaší pracovní rutiny osobitost, </w:t>
      </w:r>
      <w:r w:rsidR="006315DC">
        <w:rPr>
          <w:sz w:val="20"/>
          <w:szCs w:val="20"/>
        </w:rPr>
        <w:t>zábavu</w:t>
      </w:r>
      <w:r w:rsidRPr="00D57A07">
        <w:rPr>
          <w:sz w:val="20"/>
          <w:szCs w:val="20"/>
        </w:rPr>
        <w:t xml:space="preserve"> a sebeprezentaci. Příchod nové myši a mechanické klávesnice s nevšedním vzhledem mění zažité zvyklosti, jak by měl vypadat váš osobní pracovní prostor.</w:t>
      </w:r>
      <w:r w:rsidR="00C761EB">
        <w:rPr>
          <w:sz w:val="20"/>
          <w:szCs w:val="20"/>
        </w:rPr>
        <w:t xml:space="preserve"> Produkty budou dostupné v České republice</w:t>
      </w:r>
      <w:r w:rsidR="00A966B3">
        <w:rPr>
          <w:sz w:val="20"/>
          <w:szCs w:val="20"/>
        </w:rPr>
        <w:t xml:space="preserve"> </w:t>
      </w:r>
      <w:r w:rsidR="00D20013">
        <w:rPr>
          <w:sz w:val="20"/>
          <w:szCs w:val="20"/>
        </w:rPr>
        <w:t xml:space="preserve">a na Slovensku </w:t>
      </w:r>
      <w:r w:rsidR="00A966B3">
        <w:rPr>
          <w:sz w:val="20"/>
          <w:szCs w:val="20"/>
        </w:rPr>
        <w:t xml:space="preserve">u prodejců </w:t>
      </w:r>
      <w:r w:rsidR="00996601">
        <w:rPr>
          <w:sz w:val="20"/>
          <w:szCs w:val="20"/>
        </w:rPr>
        <w:t>(</w:t>
      </w:r>
      <w:r w:rsidR="00996601" w:rsidRPr="00996601">
        <w:rPr>
          <w:sz w:val="20"/>
          <w:szCs w:val="20"/>
        </w:rPr>
        <w:t>Alza</w:t>
      </w:r>
      <w:r w:rsidR="00996601">
        <w:rPr>
          <w:sz w:val="20"/>
          <w:szCs w:val="20"/>
        </w:rPr>
        <w:t>,</w:t>
      </w:r>
      <w:r w:rsidR="00996601" w:rsidRPr="00996601">
        <w:rPr>
          <w:sz w:val="20"/>
          <w:szCs w:val="20"/>
        </w:rPr>
        <w:t xml:space="preserve"> CZC</w:t>
      </w:r>
      <w:r w:rsidR="00996601">
        <w:rPr>
          <w:sz w:val="20"/>
          <w:szCs w:val="20"/>
        </w:rPr>
        <w:t>, H</w:t>
      </w:r>
      <w:r w:rsidR="00996601" w:rsidRPr="00996601">
        <w:rPr>
          <w:sz w:val="20"/>
          <w:szCs w:val="20"/>
        </w:rPr>
        <w:t>P Tronic</w:t>
      </w:r>
      <w:r w:rsidR="00D20013">
        <w:rPr>
          <w:sz w:val="20"/>
          <w:szCs w:val="20"/>
        </w:rPr>
        <w:t>, FAST,</w:t>
      </w:r>
      <w:r w:rsidR="00996601">
        <w:rPr>
          <w:sz w:val="20"/>
          <w:szCs w:val="20"/>
        </w:rPr>
        <w:t xml:space="preserve"> </w:t>
      </w:r>
      <w:r w:rsidR="00996601" w:rsidRPr="00996601">
        <w:rPr>
          <w:sz w:val="20"/>
          <w:szCs w:val="20"/>
        </w:rPr>
        <w:t>TS Bohemia</w:t>
      </w:r>
      <w:r w:rsidR="00D20013">
        <w:rPr>
          <w:sz w:val="20"/>
          <w:szCs w:val="20"/>
        </w:rPr>
        <w:t>, NAY a Westech</w:t>
      </w:r>
      <w:r w:rsidR="00996601">
        <w:rPr>
          <w:sz w:val="20"/>
          <w:szCs w:val="20"/>
        </w:rPr>
        <w:t xml:space="preserve">) </w:t>
      </w:r>
      <w:r w:rsidR="00C761EB">
        <w:rPr>
          <w:sz w:val="20"/>
          <w:szCs w:val="20"/>
        </w:rPr>
        <w:t>za doporučené maloobchodní ceny</w:t>
      </w:r>
      <w:r w:rsidR="00996601">
        <w:rPr>
          <w:sz w:val="20"/>
          <w:szCs w:val="20"/>
        </w:rPr>
        <w:t xml:space="preserve"> 2 499 Kč </w:t>
      </w:r>
      <w:r w:rsidR="00C761EB" w:rsidRPr="00D57A07">
        <w:rPr>
          <w:sz w:val="20"/>
          <w:szCs w:val="20"/>
        </w:rPr>
        <w:t xml:space="preserve">za </w:t>
      </w:r>
      <w:r w:rsidR="009D701E">
        <w:rPr>
          <w:sz w:val="20"/>
          <w:szCs w:val="20"/>
        </w:rPr>
        <w:t xml:space="preserve">klávesnici </w:t>
      </w:r>
      <w:r w:rsidR="00C761EB" w:rsidRPr="00D57A07">
        <w:rPr>
          <w:sz w:val="20"/>
          <w:szCs w:val="20"/>
        </w:rPr>
        <w:t>POP Keys</w:t>
      </w:r>
      <w:r w:rsidR="00996601">
        <w:rPr>
          <w:sz w:val="20"/>
          <w:szCs w:val="20"/>
        </w:rPr>
        <w:t xml:space="preserve"> a 999 Kč </w:t>
      </w:r>
      <w:r w:rsidR="00C761EB" w:rsidRPr="00D57A07">
        <w:rPr>
          <w:sz w:val="20"/>
          <w:szCs w:val="20"/>
        </w:rPr>
        <w:t xml:space="preserve">za </w:t>
      </w:r>
      <w:r w:rsidR="009D701E">
        <w:rPr>
          <w:sz w:val="20"/>
          <w:szCs w:val="20"/>
        </w:rPr>
        <w:t xml:space="preserve">myš </w:t>
      </w:r>
      <w:r w:rsidR="00C761EB" w:rsidRPr="00D57A07">
        <w:rPr>
          <w:sz w:val="20"/>
          <w:szCs w:val="20"/>
        </w:rPr>
        <w:t>POP Mouse.</w:t>
      </w:r>
    </w:p>
    <w:p w14:paraId="77620E62" w14:textId="77777777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7CEC24A" w14:textId="6053D3B0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D57A07">
        <w:rPr>
          <w:sz w:val="20"/>
          <w:szCs w:val="20"/>
        </w:rPr>
        <w:t>„Řada Studio od společnosti Logitech podporuje originalitu každého jednotlivce,“ řekl Art O'Gnimh, viceprezident</w:t>
      </w:r>
      <w:r w:rsidR="006315DC" w:rsidRPr="00D57A07">
        <w:rPr>
          <w:sz w:val="20"/>
          <w:szCs w:val="20"/>
        </w:rPr>
        <w:t xml:space="preserve"> společnosti Logitech</w:t>
      </w:r>
      <w:r w:rsidR="006315DC">
        <w:rPr>
          <w:sz w:val="20"/>
          <w:szCs w:val="20"/>
        </w:rPr>
        <w:t xml:space="preserve"> pro oblast</w:t>
      </w:r>
      <w:r w:rsidRPr="00D57A07">
        <w:rPr>
          <w:sz w:val="20"/>
          <w:szCs w:val="20"/>
        </w:rPr>
        <w:t xml:space="preserve"> životního stylu</w:t>
      </w:r>
      <w:r w:rsidR="006315DC">
        <w:rPr>
          <w:sz w:val="20"/>
          <w:szCs w:val="20"/>
        </w:rPr>
        <w:t>,</w:t>
      </w:r>
      <w:r w:rsidRPr="00D57A07">
        <w:rPr>
          <w:sz w:val="20"/>
          <w:szCs w:val="20"/>
        </w:rPr>
        <w:t xml:space="preserve"> kreativit</w:t>
      </w:r>
      <w:r w:rsidR="006315DC">
        <w:rPr>
          <w:sz w:val="20"/>
          <w:szCs w:val="20"/>
        </w:rPr>
        <w:t>y</w:t>
      </w:r>
      <w:r w:rsidRPr="00D57A07">
        <w:rPr>
          <w:sz w:val="20"/>
          <w:szCs w:val="20"/>
        </w:rPr>
        <w:t xml:space="preserve"> a produktivit</w:t>
      </w:r>
      <w:r w:rsidR="006315DC">
        <w:rPr>
          <w:sz w:val="20"/>
          <w:szCs w:val="20"/>
        </w:rPr>
        <w:t>y</w:t>
      </w:r>
      <w:r w:rsidRPr="00D57A07">
        <w:rPr>
          <w:sz w:val="20"/>
          <w:szCs w:val="20"/>
        </w:rPr>
        <w:t xml:space="preserve">. „Klávesnice POP Keys a myš POP Mouse představují inovativní produkty, které jsou stejně nekonvenční jako naši uživatelé, mají vlastní charakter a nezaleknou se žádné práce.“ </w:t>
      </w:r>
    </w:p>
    <w:p w14:paraId="22003EAB" w14:textId="77777777" w:rsidR="00D57A07" w:rsidRPr="00D57A07" w:rsidRDefault="00D57A07" w:rsidP="00287D44">
      <w:pPr>
        <w:widowControl w:val="0"/>
        <w:spacing w:before="53" w:line="360" w:lineRule="auto"/>
        <w:ind w:right="18" w:firstLine="9"/>
        <w:jc w:val="both"/>
        <w:rPr>
          <w:sz w:val="20"/>
          <w:szCs w:val="20"/>
        </w:rPr>
      </w:pPr>
    </w:p>
    <w:p w14:paraId="7E70D8EB" w14:textId="77900221" w:rsidR="00D57A07" w:rsidRPr="00D57A07" w:rsidRDefault="00D57A07" w:rsidP="00287D44">
      <w:pPr>
        <w:widowControl w:val="0"/>
        <w:spacing w:before="53" w:line="360" w:lineRule="auto"/>
        <w:ind w:right="18" w:firstLine="9"/>
        <w:jc w:val="both"/>
        <w:rPr>
          <w:sz w:val="20"/>
          <w:szCs w:val="20"/>
        </w:rPr>
      </w:pPr>
      <w:r w:rsidRPr="00D57A07">
        <w:rPr>
          <w:sz w:val="20"/>
          <w:szCs w:val="20"/>
        </w:rPr>
        <w:t>Klávesnice POP Keys se dodává s celkem osmi vyměnitelnými hmatníky s emoji symboly – čtyři z</w:t>
      </w:r>
      <w:r w:rsidR="006315DC">
        <w:rPr>
          <w:sz w:val="20"/>
          <w:szCs w:val="20"/>
        </w:rPr>
        <w:t> těchto hmatníků</w:t>
      </w:r>
      <w:r w:rsidRPr="00D57A07">
        <w:rPr>
          <w:sz w:val="20"/>
          <w:szCs w:val="20"/>
        </w:rPr>
        <w:t xml:space="preserve"> jsou předinstalovány na samotné klávesnici. Klávesy pro emoji lze snadno nakonfigurovat na vkládání </w:t>
      </w:r>
      <w:r w:rsidR="00763C42">
        <w:rPr>
          <w:sz w:val="20"/>
          <w:szCs w:val="20"/>
        </w:rPr>
        <w:t xml:space="preserve">vašich </w:t>
      </w:r>
      <w:r w:rsidRPr="00D57A07">
        <w:rPr>
          <w:sz w:val="20"/>
          <w:szCs w:val="20"/>
        </w:rPr>
        <w:t>oblíbených symbolů nebo na jinou praktickou funkci pomocí softwaru Logitech Options, který je k dispozici pro platformy Windows i Mac. Myš POP Mouse je vybavena speciálním horním tlačítkem, které otevírá nabídku emoji a lze ho také jednoduše nastavit i pro pohodlné ovládání jiných funkcí.</w:t>
      </w:r>
    </w:p>
    <w:p w14:paraId="4A3EB56B" w14:textId="77777777" w:rsidR="00D57A07" w:rsidRPr="00D57A07" w:rsidRDefault="00D57A07" w:rsidP="00287D44">
      <w:pPr>
        <w:widowControl w:val="0"/>
        <w:spacing w:before="53" w:line="360" w:lineRule="auto"/>
        <w:ind w:right="18" w:firstLine="9"/>
        <w:jc w:val="both"/>
        <w:rPr>
          <w:sz w:val="20"/>
          <w:szCs w:val="20"/>
        </w:rPr>
      </w:pPr>
    </w:p>
    <w:p w14:paraId="62C2A20F" w14:textId="5D55E759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Úchvatná retro klávesnice POP Keys nabízí mechanické klávesy ve stylu klasického psacího stroje pro pohodlné psaní a různé pokročilé funkce. Jejích 12 funkčních kláves ovládá například pořizování snímků obrazovky, vypnutí mikrofonu nebo přehrávání médií, abyste si mohli usnadnit práci nebo </w:t>
      </w:r>
      <w:r w:rsidR="002741BF" w:rsidRPr="00D57A07">
        <w:rPr>
          <w:sz w:val="20"/>
          <w:szCs w:val="20"/>
        </w:rPr>
        <w:t>zpříjemnit chvíle</w:t>
      </w:r>
      <w:r w:rsidRPr="00D57A07">
        <w:rPr>
          <w:sz w:val="20"/>
          <w:szCs w:val="20"/>
        </w:rPr>
        <w:t xml:space="preserve"> </w:t>
      </w:r>
      <w:r w:rsidRPr="00D57A07">
        <w:rPr>
          <w:sz w:val="20"/>
          <w:szCs w:val="20"/>
        </w:rPr>
        <w:lastRenderedPageBreak/>
        <w:t xml:space="preserve">volna. </w:t>
      </w:r>
      <w:r w:rsidR="001D1727">
        <w:rPr>
          <w:sz w:val="20"/>
          <w:szCs w:val="20"/>
        </w:rPr>
        <w:t>Užívejte si</w:t>
      </w:r>
      <w:r w:rsidRPr="00D57A07">
        <w:rPr>
          <w:sz w:val="20"/>
          <w:szCs w:val="20"/>
        </w:rPr>
        <w:t xml:space="preserve"> téměř návykové psaní, při kterém cítíte, jak vaše prsty přesně zapadají do prohlubní hmatníků</w:t>
      </w:r>
      <w:r w:rsidR="001D1727">
        <w:rPr>
          <w:sz w:val="20"/>
          <w:szCs w:val="20"/>
        </w:rPr>
        <w:t xml:space="preserve"> nebo jak se klávesy s uspokojivým cvakáním podvolují vašim dotykům</w:t>
      </w:r>
      <w:r w:rsidRPr="00D57A07">
        <w:rPr>
          <w:sz w:val="20"/>
          <w:szCs w:val="20"/>
        </w:rPr>
        <w:t>, a rozehrajte klávesový koncert.</w:t>
      </w:r>
      <w:r w:rsidRPr="00D57A07">
        <w:rPr>
          <w:sz w:val="20"/>
          <w:szCs w:val="20"/>
          <w:highlight w:val="white"/>
        </w:rPr>
        <w:t xml:space="preserve"> </w:t>
      </w:r>
    </w:p>
    <w:p w14:paraId="5FD011A2" w14:textId="77777777" w:rsidR="00D57A07" w:rsidRP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4C415B2D" w14:textId="77777777" w:rsidR="00D57A07" w:rsidRPr="00D57A07" w:rsidRDefault="00D57A07" w:rsidP="00287D44">
      <w:pPr>
        <w:widowControl w:val="0"/>
        <w:spacing w:before="53" w:line="360" w:lineRule="auto"/>
        <w:ind w:left="3" w:right="10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Roztomilá kompaktní myš POP Mouse se snadno vejde do tašky nebo kapsy, abyste mohli pracovat i na cestách, a zvyšuje vaši produktivitu díky kolečku Smartwheel, které se automaticky přepíná z režimu vysoké přesnosti do režimu rychlého rolování. Její hladké tělo vám dobře padne do dlaně a pomůže vám pohodlně pracovat na čemkoli, co je třeba udělat. Myš POP Mouse má líbivý design a je k dostání v mnoha zářivých barvách, které oživí každé prostředí, zlepší vám náladu a přinesou větší radost z práce. Po stažení aplikace Logitech Options můžete myš používat se softwarovou funkcí Logitech Flow, která umožňuje snadné kopírování a vkládání textu, souborů a obrázků mezi počítači. </w:t>
      </w:r>
    </w:p>
    <w:p w14:paraId="0253B9B3" w14:textId="77777777" w:rsidR="00D57A07" w:rsidRPr="00D57A07" w:rsidRDefault="00D57A07" w:rsidP="00287D44">
      <w:pPr>
        <w:widowControl w:val="0"/>
        <w:spacing w:before="53" w:line="360" w:lineRule="auto"/>
        <w:ind w:left="3" w:right="10"/>
        <w:jc w:val="both"/>
        <w:rPr>
          <w:sz w:val="20"/>
          <w:szCs w:val="20"/>
        </w:rPr>
      </w:pPr>
    </w:p>
    <w:p w14:paraId="6107AE2A" w14:textId="4200F7A2" w:rsidR="00D57A07" w:rsidRPr="00D57A07" w:rsidRDefault="00D57A07" w:rsidP="00287D44">
      <w:pPr>
        <w:widowControl w:val="0"/>
        <w:spacing w:before="53" w:line="360" w:lineRule="auto"/>
        <w:ind w:left="3" w:right="10"/>
        <w:jc w:val="both"/>
        <w:rPr>
          <w:sz w:val="20"/>
          <w:szCs w:val="20"/>
        </w:rPr>
      </w:pPr>
      <w:r w:rsidRPr="00D57A07">
        <w:rPr>
          <w:sz w:val="20"/>
          <w:szCs w:val="20"/>
        </w:rPr>
        <w:t xml:space="preserve">Oba POP produkty zvyšují kreativitu při práci s více zařízeními, protože se dokážou připojit až ke třem zařízením najednou pomocí technologie Bluetooth nebo bezdrátového přijímače Logi Bolt. Jsou </w:t>
      </w:r>
      <w:r w:rsidR="003C66E0" w:rsidRPr="00D57A07">
        <w:rPr>
          <w:sz w:val="20"/>
          <w:szCs w:val="20"/>
        </w:rPr>
        <w:t>také mechanicky</w:t>
      </w:r>
      <w:r w:rsidRPr="00D57A07">
        <w:rPr>
          <w:sz w:val="20"/>
          <w:szCs w:val="20"/>
        </w:rPr>
        <w:t xml:space="preserve"> odolné a mají dlouhou výdrž baterie, což </w:t>
      </w:r>
      <w:r w:rsidR="001B394D">
        <w:rPr>
          <w:sz w:val="20"/>
          <w:szCs w:val="20"/>
        </w:rPr>
        <w:t>jsou typické vlastnosti produktů</w:t>
      </w:r>
      <w:r w:rsidRPr="00D57A07">
        <w:rPr>
          <w:sz w:val="20"/>
          <w:szCs w:val="20"/>
        </w:rPr>
        <w:t xml:space="preserve"> Logitech.</w:t>
      </w:r>
    </w:p>
    <w:p w14:paraId="7EB16C8E" w14:textId="77777777" w:rsidR="00D57A07" w:rsidRPr="00D57A07" w:rsidRDefault="00D57A07" w:rsidP="00287D44">
      <w:pPr>
        <w:widowControl w:val="0"/>
        <w:spacing w:before="53" w:line="360" w:lineRule="auto"/>
        <w:ind w:right="10"/>
        <w:jc w:val="both"/>
        <w:rPr>
          <w:sz w:val="20"/>
          <w:szCs w:val="20"/>
        </w:rPr>
      </w:pPr>
    </w:p>
    <w:p w14:paraId="779E789F" w14:textId="587155BF" w:rsidR="00D57A07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D57A07">
        <w:rPr>
          <w:sz w:val="20"/>
          <w:szCs w:val="20"/>
        </w:rPr>
        <w:t>Klávesnice POP Keys a myš POP Mouse jsou nejnovějšími přírůstky do řady Studio společnosti Logitech. Do této řady patří také minimalistická myš Pebble, klávesnice K380 a podložka Logitech Desk Mat. Klávesnice POP Keys funguje se systémy macOS, Windows, iOS, ipadOS, Chrome OS a Android a myš POP Mouse funguje se systémy Windows, macOS, iPadOS, Chrome OS a Linux.</w:t>
      </w:r>
    </w:p>
    <w:p w14:paraId="00000018" w14:textId="77777777" w:rsidR="00543F62" w:rsidRPr="000C6D3F" w:rsidRDefault="0068170B">
      <w:pPr>
        <w:widowControl w:val="0"/>
        <w:spacing w:before="242"/>
        <w:jc w:val="center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17696254" w14:textId="40EDF5E6" w:rsidR="00F26EE4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762DF12B" w14:textId="77777777" w:rsidR="00F26EE4" w:rsidRPr="00F26EE4" w:rsidRDefault="00F26EE4" w:rsidP="00F26E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společnosti Logitech</w:t>
      </w:r>
    </w:p>
    <w:p w14:paraId="5B8A0005" w14:textId="78571F36" w:rsidR="00F26EE4" w:rsidRPr="007516DD" w:rsidRDefault="00D5162F" w:rsidP="00F26EE4">
      <w:pPr>
        <w:spacing w:before="120" w:line="240" w:lineRule="auto"/>
        <w:jc w:val="both"/>
        <w:rPr>
          <w:sz w:val="20"/>
          <w:szCs w:val="20"/>
        </w:rPr>
      </w:pPr>
      <w:r w:rsidRPr="00D5162F">
        <w:rPr>
          <w:sz w:val="20"/>
          <w:szCs w:val="20"/>
        </w:rPr>
        <w:t>Společnost Logitech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</w:t>
      </w:r>
      <w:r w:rsidR="00F26EE4" w:rsidRPr="007516DD">
        <w:rPr>
          <w:sz w:val="20"/>
          <w:szCs w:val="20"/>
        </w:rPr>
        <w:t xml:space="preserve"> Mezi značky společnosti Logitech patří </w:t>
      </w:r>
      <w:hyperlink r:id="rId8" w:history="1">
        <w:r w:rsidR="00F26EE4" w:rsidRPr="007516DD">
          <w:rPr>
            <w:rStyle w:val="Hypertextovodkaz"/>
            <w:sz w:val="20"/>
            <w:szCs w:val="20"/>
          </w:rPr>
          <w:t>Logitech</w:t>
        </w:r>
      </w:hyperlink>
      <w:r w:rsidR="00F26EE4" w:rsidRPr="007516DD">
        <w:rPr>
          <w:sz w:val="20"/>
          <w:szCs w:val="20"/>
        </w:rPr>
        <w:t xml:space="preserve">, </w:t>
      </w:r>
      <w:hyperlink r:id="rId9" w:history="1">
        <w:r w:rsidR="00F26EE4" w:rsidRPr="007516DD">
          <w:rPr>
            <w:rStyle w:val="Hypertextovodkaz"/>
            <w:sz w:val="20"/>
            <w:szCs w:val="20"/>
          </w:rPr>
          <w:t>Logitech G</w:t>
        </w:r>
      </w:hyperlink>
      <w:r w:rsidR="00F26EE4" w:rsidRPr="007516DD">
        <w:rPr>
          <w:sz w:val="20"/>
          <w:szCs w:val="20"/>
        </w:rPr>
        <w:t xml:space="preserve">, </w:t>
      </w:r>
      <w:hyperlink r:id="rId10" w:history="1">
        <w:r w:rsidR="00F26EE4" w:rsidRPr="007516DD">
          <w:rPr>
            <w:rStyle w:val="Hypertextovodkaz"/>
            <w:sz w:val="20"/>
            <w:szCs w:val="20"/>
          </w:rPr>
          <w:t>Astro Gaming</w:t>
        </w:r>
      </w:hyperlink>
      <w:r w:rsidR="00F26EE4" w:rsidRPr="007516DD">
        <w:rPr>
          <w:rStyle w:val="Hypertextovodkaz"/>
          <w:sz w:val="20"/>
          <w:szCs w:val="20"/>
        </w:rPr>
        <w:t>,</w:t>
      </w:r>
      <w:r w:rsidR="00F26EE4" w:rsidRPr="007516DD">
        <w:rPr>
          <w:sz w:val="20"/>
          <w:szCs w:val="20"/>
        </w:rPr>
        <w:t xml:space="preserve"> </w:t>
      </w:r>
      <w:hyperlink r:id="rId11">
        <w:r w:rsidR="007516DD" w:rsidRPr="007516DD">
          <w:rPr>
            <w:rStyle w:val="Hypertextovodkaz"/>
            <w:sz w:val="20"/>
            <w:szCs w:val="20"/>
            <w:highlight w:val="white"/>
          </w:rPr>
          <w:t>Streamlabs</w:t>
        </w:r>
      </w:hyperlink>
      <w:r w:rsidR="007516DD" w:rsidRPr="007516DD">
        <w:rPr>
          <w:sz w:val="20"/>
          <w:szCs w:val="20"/>
        </w:rPr>
        <w:t>,</w:t>
      </w:r>
      <w:r w:rsidR="00F26EE4" w:rsidRPr="007516DD">
        <w:rPr>
          <w:sz w:val="20"/>
          <w:szCs w:val="20"/>
        </w:rPr>
        <w:t xml:space="preserve"> </w:t>
      </w:r>
      <w:hyperlink r:id="rId12" w:history="1">
        <w:r w:rsidR="00F26EE4" w:rsidRPr="007516DD">
          <w:rPr>
            <w:rStyle w:val="Hypertextovodkaz"/>
            <w:sz w:val="20"/>
            <w:szCs w:val="20"/>
          </w:rPr>
          <w:t>Ultimate Ears</w:t>
        </w:r>
      </w:hyperlink>
      <w:r w:rsidR="00F26EE4" w:rsidRPr="007516DD">
        <w:rPr>
          <w:sz w:val="20"/>
          <w:szCs w:val="20"/>
        </w:rPr>
        <w:t xml:space="preserve">, </w:t>
      </w:r>
      <w:hyperlink r:id="rId13" w:history="1">
        <w:r w:rsidR="00F26EE4" w:rsidRPr="007516DD">
          <w:rPr>
            <w:rStyle w:val="Hypertextovodkaz"/>
            <w:sz w:val="20"/>
            <w:szCs w:val="20"/>
          </w:rPr>
          <w:t>Jaybird</w:t>
        </w:r>
      </w:hyperlink>
      <w:r w:rsidR="00F26EE4" w:rsidRPr="007516DD">
        <w:rPr>
          <w:sz w:val="20"/>
          <w:szCs w:val="20"/>
        </w:rPr>
        <w:t xml:space="preserve"> a </w:t>
      </w:r>
      <w:hyperlink r:id="rId14" w:history="1">
        <w:r w:rsidR="00F26EE4" w:rsidRPr="007516DD">
          <w:rPr>
            <w:rStyle w:val="Hypertextovodkaz"/>
            <w:sz w:val="20"/>
            <w:szCs w:val="20"/>
          </w:rPr>
          <w:t>Blue Microphones</w:t>
        </w:r>
      </w:hyperlink>
      <w:r w:rsidR="00F26EE4" w:rsidRPr="007516DD">
        <w:rPr>
          <w:sz w:val="20"/>
          <w:szCs w:val="20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5" w:history="1">
        <w:r w:rsidR="00F26EE4" w:rsidRPr="007516DD">
          <w:rPr>
            <w:rStyle w:val="Hypertextovodkaz"/>
            <w:sz w:val="20"/>
            <w:szCs w:val="20"/>
          </w:rPr>
          <w:t>www.logitech.com</w:t>
        </w:r>
      </w:hyperlink>
      <w:r w:rsidR="00F26EE4" w:rsidRPr="007516DD">
        <w:rPr>
          <w:sz w:val="20"/>
          <w:szCs w:val="20"/>
        </w:rPr>
        <w:t xml:space="preserve">, </w:t>
      </w:r>
      <w:hyperlink r:id="rId16" w:tgtFrame="_blank" w:history="1">
        <w:r w:rsidR="00F26EE4" w:rsidRPr="007516DD">
          <w:rPr>
            <w:rStyle w:val="Hypertextovodkaz"/>
            <w:sz w:val="20"/>
            <w:szCs w:val="20"/>
          </w:rPr>
          <w:t>firemním blogu</w:t>
        </w:r>
      </w:hyperlink>
      <w:r w:rsidR="00F26EE4" w:rsidRPr="007516DD">
        <w:rPr>
          <w:sz w:val="20"/>
          <w:szCs w:val="20"/>
        </w:rPr>
        <w:t xml:space="preserve">, </w:t>
      </w:r>
      <w:hyperlink r:id="rId17" w:history="1">
        <w:r w:rsidR="00F26EE4" w:rsidRPr="007516DD">
          <w:rPr>
            <w:rStyle w:val="Hypertextovodkaz"/>
            <w:sz w:val="20"/>
            <w:szCs w:val="20"/>
          </w:rPr>
          <w:t>Facebooku</w:t>
        </w:r>
      </w:hyperlink>
      <w:r w:rsidR="00F26EE4" w:rsidRPr="007516DD">
        <w:rPr>
          <w:sz w:val="20"/>
          <w:szCs w:val="20"/>
        </w:rPr>
        <w:t> nebo na Twitteru s hashtagem </w:t>
      </w:r>
      <w:hyperlink r:id="rId18" w:tgtFrame="_blank" w:history="1">
        <w:r w:rsidR="00F26EE4" w:rsidRPr="007516DD">
          <w:rPr>
            <w:rStyle w:val="Hypertextovodkaz"/>
            <w:sz w:val="20"/>
            <w:szCs w:val="20"/>
          </w:rPr>
          <w:t>@Logitech</w:t>
        </w:r>
      </w:hyperlink>
      <w:r w:rsidR="00F26EE4" w:rsidRPr="007516DD">
        <w:rPr>
          <w:sz w:val="20"/>
          <w:szCs w:val="20"/>
        </w:rPr>
        <w:t>.</w:t>
      </w:r>
    </w:p>
    <w:p w14:paraId="582FB454" w14:textId="77777777" w:rsidR="00F26EE4" w:rsidRDefault="00F26EE4" w:rsidP="00F26EE4">
      <w:pPr>
        <w:jc w:val="both"/>
      </w:pPr>
    </w:p>
    <w:p w14:paraId="3925E5AA" w14:textId="77777777" w:rsidR="00F26EE4" w:rsidRDefault="00F26EE4" w:rsidP="00F26EE4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19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DE87ADA" w14:textId="77777777" w:rsidR="00F26EE4" w:rsidRPr="000C646B" w:rsidRDefault="00F26EE4" w:rsidP="00F26EE4">
      <w:pPr>
        <w:jc w:val="both"/>
      </w:pPr>
      <w:r w:rsidRPr="000C646B">
        <w:t xml:space="preserve"> </w:t>
      </w:r>
    </w:p>
    <w:p w14:paraId="0E2B8EEF" w14:textId="77777777" w:rsidR="000E3237" w:rsidRDefault="000E3237" w:rsidP="000E3237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sectPr w:rsidR="000E323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qgUA2P+kDCwAAAA="/>
  </w:docVars>
  <w:rsids>
    <w:rsidRoot w:val="00543F62"/>
    <w:rsid w:val="000B2D1D"/>
    <w:rsid w:val="000C6D3F"/>
    <w:rsid w:val="000E3237"/>
    <w:rsid w:val="000E6312"/>
    <w:rsid w:val="00103390"/>
    <w:rsid w:val="0012478F"/>
    <w:rsid w:val="00156C23"/>
    <w:rsid w:val="001B394D"/>
    <w:rsid w:val="001D1727"/>
    <w:rsid w:val="002741BF"/>
    <w:rsid w:val="00287D44"/>
    <w:rsid w:val="00290521"/>
    <w:rsid w:val="002B357C"/>
    <w:rsid w:val="002D27AC"/>
    <w:rsid w:val="00331F54"/>
    <w:rsid w:val="003625CF"/>
    <w:rsid w:val="003824AA"/>
    <w:rsid w:val="003C66E0"/>
    <w:rsid w:val="003C7721"/>
    <w:rsid w:val="003E6DDF"/>
    <w:rsid w:val="004002C3"/>
    <w:rsid w:val="00414464"/>
    <w:rsid w:val="0043183F"/>
    <w:rsid w:val="004474FF"/>
    <w:rsid w:val="00525406"/>
    <w:rsid w:val="00543F62"/>
    <w:rsid w:val="00562E68"/>
    <w:rsid w:val="00583A6B"/>
    <w:rsid w:val="005A52EA"/>
    <w:rsid w:val="006020FD"/>
    <w:rsid w:val="006315DC"/>
    <w:rsid w:val="0068170B"/>
    <w:rsid w:val="006D40EB"/>
    <w:rsid w:val="006E3D70"/>
    <w:rsid w:val="006F13C0"/>
    <w:rsid w:val="007416E7"/>
    <w:rsid w:val="007516DD"/>
    <w:rsid w:val="00763C42"/>
    <w:rsid w:val="007A6CF2"/>
    <w:rsid w:val="007A784D"/>
    <w:rsid w:val="007B6473"/>
    <w:rsid w:val="007D7B62"/>
    <w:rsid w:val="00810E77"/>
    <w:rsid w:val="008A5AF5"/>
    <w:rsid w:val="008C16C1"/>
    <w:rsid w:val="009079CF"/>
    <w:rsid w:val="00913231"/>
    <w:rsid w:val="0097412A"/>
    <w:rsid w:val="00996601"/>
    <w:rsid w:val="009B4CFA"/>
    <w:rsid w:val="009C2DDD"/>
    <w:rsid w:val="009D701E"/>
    <w:rsid w:val="00A966B3"/>
    <w:rsid w:val="00AE3348"/>
    <w:rsid w:val="00AE61D7"/>
    <w:rsid w:val="00B358F9"/>
    <w:rsid w:val="00B44C62"/>
    <w:rsid w:val="00B958C5"/>
    <w:rsid w:val="00B97FEA"/>
    <w:rsid w:val="00BC778A"/>
    <w:rsid w:val="00C03AC7"/>
    <w:rsid w:val="00C11618"/>
    <w:rsid w:val="00C14666"/>
    <w:rsid w:val="00C14DD3"/>
    <w:rsid w:val="00C64505"/>
    <w:rsid w:val="00C761EB"/>
    <w:rsid w:val="00D20013"/>
    <w:rsid w:val="00D23D5E"/>
    <w:rsid w:val="00D5162F"/>
    <w:rsid w:val="00D57A07"/>
    <w:rsid w:val="00D70041"/>
    <w:rsid w:val="00E6511D"/>
    <w:rsid w:val="00E8716F"/>
    <w:rsid w:val="00EB673C"/>
    <w:rsid w:val="00EB695B"/>
    <w:rsid w:val="00EB78BF"/>
    <w:rsid w:val="00ED5256"/>
    <w:rsid w:val="00F26EE4"/>
    <w:rsid w:val="00F5619A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D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5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" TargetMode="External"/><Relationship Id="rId13" Type="http://schemas.openxmlformats.org/officeDocument/2006/relationships/hyperlink" Target="https://jaybirdsport.com/en-roeu" TargetMode="External"/><Relationship Id="rId18" Type="http://schemas.openxmlformats.org/officeDocument/2006/relationships/hyperlink" Target="https://twitter.com/Logite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ogitech.com/en-us/products/mice/pop-wireless-mouse.html" TargetMode="External"/><Relationship Id="rId12" Type="http://schemas.openxmlformats.org/officeDocument/2006/relationships/hyperlink" Target="https://www.ultimateears.com/en-us" TargetMode="External"/><Relationship Id="rId17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logitech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tech.com/en-us/products/keyboards/pop-keys-wireless-mechanical.920-010708.html" TargetMode="External"/><Relationship Id="rId11" Type="http://schemas.openxmlformats.org/officeDocument/2006/relationships/hyperlink" Target="https://streamlabs.com/" TargetMode="External"/><Relationship Id="rId5" Type="http://schemas.openxmlformats.org/officeDocument/2006/relationships/hyperlink" Target="mailto:leona.dankova@taktiq.com" TargetMode="External"/><Relationship Id="rId15" Type="http://schemas.openxmlformats.org/officeDocument/2006/relationships/hyperlink" Target="http://www.logitech.com" TargetMode="External"/><Relationship Id="rId10" Type="http://schemas.openxmlformats.org/officeDocument/2006/relationships/hyperlink" Target="https://www.astrogaming.com/" TargetMode="External"/><Relationship Id="rId19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cs-cz" TargetMode="External"/><Relationship Id="rId14" Type="http://schemas.openxmlformats.org/officeDocument/2006/relationships/hyperlink" Target="https://www.bluedesig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21</cp:revision>
  <cp:lastPrinted>2021-09-22T06:47:00Z</cp:lastPrinted>
  <dcterms:created xsi:type="dcterms:W3CDTF">2022-01-20T08:25:00Z</dcterms:created>
  <dcterms:modified xsi:type="dcterms:W3CDTF">2022-01-20T17:21:00Z</dcterms:modified>
</cp:coreProperties>
</file>