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398B" w14:textId="77777777" w:rsidR="009B3AF7" w:rsidRPr="003811D6" w:rsidRDefault="009B3AF7" w:rsidP="009B3AF7">
      <w:pPr>
        <w:rPr>
          <w:b/>
          <w:sz w:val="20"/>
          <w:szCs w:val="20"/>
        </w:rPr>
      </w:pPr>
      <w:r w:rsidRPr="003811D6">
        <w:rPr>
          <w:b/>
          <w:sz w:val="20"/>
          <w:szCs w:val="20"/>
        </w:rPr>
        <w:t>Kontakt pro média:</w:t>
      </w:r>
    </w:p>
    <w:p w14:paraId="0B2F4A2A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303CD75E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291F0E23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276E1827" w14:textId="77777777" w:rsidR="009B3AF7" w:rsidRPr="008E7038" w:rsidRDefault="007E2642" w:rsidP="009B3AF7">
      <w:pPr>
        <w:pStyle w:val="Bezmezer1"/>
        <w:rPr>
          <w:sz w:val="20"/>
          <w:lang w:val="cs-CZ"/>
        </w:rPr>
      </w:pPr>
      <w:hyperlink r:id="rId7" w:history="1">
        <w:r w:rsidR="009B3AF7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22D2FB0D" w14:textId="77777777" w:rsidR="003A2EFB" w:rsidRDefault="003A2EFB">
      <w:pPr>
        <w:rPr>
          <w:b/>
        </w:rPr>
      </w:pPr>
    </w:p>
    <w:p w14:paraId="12F5DE58" w14:textId="77777777" w:rsidR="003A2EFB" w:rsidRDefault="003A2EFB">
      <w:pPr>
        <w:rPr>
          <w:b/>
        </w:rPr>
      </w:pPr>
    </w:p>
    <w:p w14:paraId="7D5F876B" w14:textId="23CE279B" w:rsidR="003A2EFB" w:rsidRDefault="00B01C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 </w:t>
      </w:r>
      <w:r w:rsidR="006A79CF">
        <w:rPr>
          <w:b/>
          <w:sz w:val="28"/>
          <w:szCs w:val="28"/>
        </w:rPr>
        <w:t xml:space="preserve">přináší </w:t>
      </w:r>
      <w:r>
        <w:rPr>
          <w:b/>
          <w:sz w:val="28"/>
          <w:szCs w:val="28"/>
        </w:rPr>
        <w:t>novou řadu sluchátek</w:t>
      </w:r>
      <w:r w:rsidR="006A79CF">
        <w:rPr>
          <w:b/>
          <w:sz w:val="28"/>
          <w:szCs w:val="28"/>
        </w:rPr>
        <w:t xml:space="preserve"> se špičkovým zvukem</w:t>
      </w:r>
      <w:r>
        <w:rPr>
          <w:b/>
          <w:sz w:val="28"/>
          <w:szCs w:val="28"/>
        </w:rPr>
        <w:t>, stvořen</w:t>
      </w:r>
      <w:r w:rsidR="00BE288F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 xml:space="preserve"> pro herní bitvy</w:t>
      </w:r>
    </w:p>
    <w:p w14:paraId="54DB0F94" w14:textId="77777777" w:rsidR="003A2EFB" w:rsidRDefault="003A2EFB">
      <w:pPr>
        <w:rPr>
          <w:i/>
        </w:rPr>
      </w:pPr>
    </w:p>
    <w:p w14:paraId="72F17668" w14:textId="2E4240D3" w:rsidR="003A2EFB" w:rsidRDefault="00B01C58">
      <w:pPr>
        <w:jc w:val="center"/>
        <w:rPr>
          <w:i/>
        </w:rPr>
      </w:pPr>
      <w:r>
        <w:rPr>
          <w:i/>
        </w:rPr>
        <w:t>Doplňte s</w:t>
      </w:r>
      <w:r w:rsidR="00BE288F">
        <w:rPr>
          <w:i/>
        </w:rPr>
        <w:t>i</w:t>
      </w:r>
      <w:r>
        <w:rPr>
          <w:i/>
        </w:rPr>
        <w:t xml:space="preserve"> výzbroj technicky nejdokonalejšími herními sluchátky </w:t>
      </w:r>
      <w:proofErr w:type="spellStart"/>
      <w:r w:rsidR="008574C1">
        <w:rPr>
          <w:i/>
        </w:rPr>
        <w:t>Logitech</w:t>
      </w:r>
      <w:proofErr w:type="spellEnd"/>
      <w:r w:rsidR="008574C1">
        <w:rPr>
          <w:i/>
        </w:rPr>
        <w:t xml:space="preserve"> </w:t>
      </w:r>
      <w:r>
        <w:rPr>
          <w:i/>
        </w:rPr>
        <w:t>G935</w:t>
      </w:r>
    </w:p>
    <w:p w14:paraId="34586539" w14:textId="236BDC03" w:rsidR="003A2EFB" w:rsidRDefault="00822B7E">
      <w:pPr>
        <w:spacing w:before="200"/>
        <w:jc w:val="center"/>
        <w:rPr>
          <w:i/>
        </w:rPr>
      </w:pPr>
      <w:r>
        <w:rPr>
          <w:i/>
        </w:rPr>
        <w:t xml:space="preserve">Se sluchátky </w:t>
      </w:r>
      <w:proofErr w:type="spellStart"/>
      <w:r>
        <w:rPr>
          <w:i/>
        </w:rPr>
        <w:t>Logitech</w:t>
      </w:r>
      <w:proofErr w:type="spellEnd"/>
      <w:r>
        <w:rPr>
          <w:i/>
        </w:rPr>
        <w:t xml:space="preserve"> G432 h</w:t>
      </w:r>
      <w:r w:rsidR="00B01C58">
        <w:rPr>
          <w:i/>
        </w:rPr>
        <w:t xml:space="preserve">rajte svoje oblíbené hry </w:t>
      </w:r>
      <w:proofErr w:type="spellStart"/>
      <w:r w:rsidR="00B01C58">
        <w:rPr>
          <w:i/>
        </w:rPr>
        <w:t>Battle</w:t>
      </w:r>
      <w:proofErr w:type="spellEnd"/>
      <w:r w:rsidR="00B01C58">
        <w:rPr>
          <w:i/>
        </w:rPr>
        <w:t xml:space="preserve"> </w:t>
      </w:r>
      <w:proofErr w:type="spellStart"/>
      <w:r w:rsidR="00B01C58">
        <w:rPr>
          <w:i/>
        </w:rPr>
        <w:t>Royale</w:t>
      </w:r>
      <w:proofErr w:type="spellEnd"/>
      <w:r w:rsidR="00B01C58">
        <w:rPr>
          <w:i/>
        </w:rPr>
        <w:t xml:space="preserve"> se zvukem přesně podle záměru vývojářů </w:t>
      </w:r>
    </w:p>
    <w:p w14:paraId="3E3015D9" w14:textId="7BE419C1" w:rsidR="003A2EFB" w:rsidRDefault="00663C99">
      <w:pPr>
        <w:spacing w:before="200" w:line="360" w:lineRule="auto"/>
        <w:rPr>
          <w:highlight w:val="white"/>
        </w:rPr>
      </w:pPr>
      <w:r w:rsidRPr="00663C99">
        <w:rPr>
          <w:b/>
          <w:highlight w:val="white"/>
        </w:rPr>
        <w:t xml:space="preserve">Praha, Česká republika </w:t>
      </w:r>
      <w:r w:rsidR="00B01C58">
        <w:rPr>
          <w:b/>
          <w:highlight w:val="white"/>
        </w:rPr>
        <w:t xml:space="preserve">– 5. února 2019 — </w:t>
      </w:r>
      <w:proofErr w:type="spellStart"/>
      <w:r w:rsidR="00B01C58">
        <w:t>Logitech</w:t>
      </w:r>
      <w:proofErr w:type="spellEnd"/>
      <w:r w:rsidR="00B01C58">
        <w:t xml:space="preserve"> G, značka společnosti </w:t>
      </w:r>
      <w:proofErr w:type="spellStart"/>
      <w:r w:rsidR="00B01C58">
        <w:t>Logitech</w:t>
      </w:r>
      <w:proofErr w:type="spellEnd"/>
      <w:r w:rsidR="00B01C58">
        <w:t xml:space="preserve"> (SIX: LOGN) (NASDAQ: LOGI) </w:t>
      </w:r>
      <w:r w:rsidR="00B01C58">
        <w:rPr>
          <w:highlight w:val="white"/>
        </w:rPr>
        <w:t xml:space="preserve">a přední inovátor herních technologií a produktů, </w:t>
      </w:r>
      <w:r w:rsidR="00822B7E">
        <w:rPr>
          <w:highlight w:val="white"/>
        </w:rPr>
        <w:t xml:space="preserve">představuje </w:t>
      </w:r>
      <w:r w:rsidR="00B01C58">
        <w:rPr>
          <w:highlight w:val="white"/>
        </w:rPr>
        <w:t>novou řadu herních sluchátek, která přináš</w:t>
      </w:r>
      <w:r w:rsidR="00822B7E">
        <w:rPr>
          <w:highlight w:val="white"/>
        </w:rPr>
        <w:t>ej</w:t>
      </w:r>
      <w:r w:rsidR="00B01C58">
        <w:rPr>
          <w:highlight w:val="white"/>
        </w:rPr>
        <w:t>í to nejlepší z</w:t>
      </w:r>
      <w:r w:rsidR="00936945">
        <w:rPr>
          <w:highlight w:val="white"/>
        </w:rPr>
        <w:t xml:space="preserve"> oboru </w:t>
      </w:r>
      <w:r w:rsidR="00B01C58">
        <w:rPr>
          <w:highlight w:val="white"/>
        </w:rPr>
        <w:t>akusti</w:t>
      </w:r>
      <w:r w:rsidR="00936945">
        <w:rPr>
          <w:highlight w:val="white"/>
        </w:rPr>
        <w:t>ky</w:t>
      </w:r>
      <w:r w:rsidR="00B01C58">
        <w:rPr>
          <w:highlight w:val="white"/>
        </w:rPr>
        <w:t xml:space="preserve"> a jejíž zvuk vás dokonale vtáhne do hry.</w:t>
      </w:r>
    </w:p>
    <w:p w14:paraId="55C2ED03" w14:textId="0732E361" w:rsidR="003A2EFB" w:rsidRDefault="00B01C58">
      <w:pPr>
        <w:widowControl w:val="0"/>
        <w:spacing w:before="120" w:line="360" w:lineRule="auto"/>
        <w:rPr>
          <w:highlight w:val="white"/>
        </w:rPr>
      </w:pPr>
      <w:r>
        <w:rPr>
          <w:highlight w:val="white"/>
        </w:rPr>
        <w:t>„</w:t>
      </w:r>
      <w:r w:rsidR="00936945">
        <w:rPr>
          <w:highlight w:val="white"/>
        </w:rPr>
        <w:t xml:space="preserve">Chcete si </w:t>
      </w:r>
      <w:proofErr w:type="spellStart"/>
      <w:r w:rsidR="00936945">
        <w:rPr>
          <w:highlight w:val="white"/>
        </w:rPr>
        <w:t>vytunit</w:t>
      </w:r>
      <w:proofErr w:type="spellEnd"/>
      <w:r w:rsidR="00936945">
        <w:rPr>
          <w:highlight w:val="white"/>
        </w:rPr>
        <w:t xml:space="preserve"> </w:t>
      </w:r>
      <w:r>
        <w:rPr>
          <w:highlight w:val="white"/>
        </w:rPr>
        <w:t>svoj</w:t>
      </w:r>
      <w:r w:rsidR="008574C1">
        <w:rPr>
          <w:highlight w:val="white"/>
        </w:rPr>
        <w:t>i</w:t>
      </w:r>
      <w:r>
        <w:rPr>
          <w:highlight w:val="white"/>
        </w:rPr>
        <w:t xml:space="preserve"> herní </w:t>
      </w:r>
      <w:r w:rsidR="008574C1">
        <w:rPr>
          <w:highlight w:val="white"/>
        </w:rPr>
        <w:t>výbavu</w:t>
      </w:r>
      <w:r>
        <w:rPr>
          <w:highlight w:val="white"/>
        </w:rPr>
        <w:t xml:space="preserve"> nebo ulítáváte na hrách </w:t>
      </w:r>
      <w:proofErr w:type="spellStart"/>
      <w:r>
        <w:rPr>
          <w:highlight w:val="white"/>
        </w:rPr>
        <w:t>Battle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Royal</w:t>
      </w:r>
      <w:r w:rsidR="009D2EEF">
        <w:rPr>
          <w:highlight w:val="white"/>
        </w:rPr>
        <w:t>e</w:t>
      </w:r>
      <w:proofErr w:type="spellEnd"/>
      <w:r w:rsidR="00466C7E">
        <w:rPr>
          <w:highlight w:val="white"/>
        </w:rPr>
        <w:t>? Nabízíme vám skvělý zvuk, atraktivní design a pohodlí, které jistě oceníte</w:t>
      </w:r>
      <w:r w:rsidR="0052561D">
        <w:rPr>
          <w:highlight w:val="white"/>
        </w:rPr>
        <w:t xml:space="preserve">,“ </w:t>
      </w:r>
      <w:r w:rsidR="00822B7E">
        <w:rPr>
          <w:highlight w:val="white"/>
        </w:rPr>
        <w:t xml:space="preserve">říká </w:t>
      </w:r>
      <w:proofErr w:type="spellStart"/>
      <w:r>
        <w:rPr>
          <w:highlight w:val="white"/>
        </w:rPr>
        <w:t>Ujesh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Desai</w:t>
      </w:r>
      <w:proofErr w:type="spellEnd"/>
      <w:r>
        <w:rPr>
          <w:highlight w:val="white"/>
        </w:rPr>
        <w:t xml:space="preserve">, viceprezident a generální manažer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Gaming. „</w:t>
      </w:r>
      <w:r w:rsidR="00970766">
        <w:rPr>
          <w:highlight w:val="white"/>
        </w:rPr>
        <w:t>Hledáme</w:t>
      </w:r>
      <w:r>
        <w:rPr>
          <w:highlight w:val="white"/>
        </w:rPr>
        <w:t xml:space="preserve"> </w:t>
      </w:r>
      <w:r w:rsidR="00466C7E">
        <w:rPr>
          <w:highlight w:val="white"/>
        </w:rPr>
        <w:t xml:space="preserve">stále </w:t>
      </w:r>
      <w:r>
        <w:rPr>
          <w:highlight w:val="white"/>
        </w:rPr>
        <w:t xml:space="preserve">nové </w:t>
      </w:r>
      <w:r w:rsidR="00970766">
        <w:rPr>
          <w:highlight w:val="white"/>
        </w:rPr>
        <w:t>prostředky</w:t>
      </w:r>
      <w:r>
        <w:rPr>
          <w:highlight w:val="white"/>
        </w:rPr>
        <w:t xml:space="preserve">, jak </w:t>
      </w:r>
      <w:r w:rsidR="00466C7E">
        <w:rPr>
          <w:highlight w:val="white"/>
        </w:rPr>
        <w:t>vytvářet</w:t>
      </w:r>
      <w:r>
        <w:rPr>
          <w:highlight w:val="white"/>
        </w:rPr>
        <w:t xml:space="preserve"> úžasné herní zážitky, </w:t>
      </w:r>
      <w:r w:rsidR="00466C7E">
        <w:rPr>
          <w:highlight w:val="white"/>
        </w:rPr>
        <w:t>a jedním z nich jsou právě tato nová sluchátka</w:t>
      </w:r>
      <w:r>
        <w:rPr>
          <w:highlight w:val="white"/>
        </w:rPr>
        <w:t>.</w:t>
      </w:r>
      <w:r w:rsidR="00466C7E">
        <w:rPr>
          <w:highlight w:val="white"/>
        </w:rPr>
        <w:t>“</w:t>
      </w:r>
    </w:p>
    <w:p w14:paraId="320B7B5C" w14:textId="2CF3B980" w:rsidR="003A2EFB" w:rsidRDefault="00B01C58">
      <w:pPr>
        <w:spacing w:before="200" w:line="360" w:lineRule="auto"/>
        <w:rPr>
          <w:highlight w:val="white"/>
        </w:rPr>
      </w:pP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 má nejširší </w:t>
      </w:r>
      <w:r w:rsidR="002D5BA5">
        <w:rPr>
          <w:highlight w:val="white"/>
        </w:rPr>
        <w:t>sortiment</w:t>
      </w:r>
      <w:r>
        <w:rPr>
          <w:highlight w:val="white"/>
        </w:rPr>
        <w:t xml:space="preserve"> herních sluchátek pro profesionální, hardcore i příležitostné hráče. </w:t>
      </w:r>
      <w:r w:rsidR="00822B7E">
        <w:rPr>
          <w:highlight w:val="white"/>
        </w:rPr>
        <w:t xml:space="preserve">Novou řadu </w:t>
      </w:r>
      <w:r>
        <w:rPr>
          <w:highlight w:val="white"/>
        </w:rPr>
        <w:t>sluchátek nav</w:t>
      </w:r>
      <w:r w:rsidR="00822B7E">
        <w:rPr>
          <w:highlight w:val="white"/>
        </w:rPr>
        <w:t>rhl tak</w:t>
      </w:r>
      <w:r>
        <w:rPr>
          <w:highlight w:val="white"/>
        </w:rPr>
        <w:t xml:space="preserve">, aby si hráči mohli vybrat ideální model, který vyhovuje jejich hernímu stylu </w:t>
      </w:r>
      <w:r w:rsidR="00466C7E">
        <w:rPr>
          <w:highlight w:val="white"/>
        </w:rPr>
        <w:t>i</w:t>
      </w:r>
      <w:r>
        <w:rPr>
          <w:highlight w:val="white"/>
        </w:rPr>
        <w:t xml:space="preserve"> peněžence. Tato řada obsahuje:</w:t>
      </w:r>
    </w:p>
    <w:p w14:paraId="7D884824" w14:textId="77777777" w:rsidR="003A2EFB" w:rsidRDefault="00B01C58">
      <w:pPr>
        <w:spacing w:before="200" w:line="360" w:lineRule="auto"/>
        <w:rPr>
          <w:b/>
          <w:i/>
          <w:highlight w:val="white"/>
        </w:rPr>
      </w:pPr>
      <w:r>
        <w:rPr>
          <w:b/>
          <w:i/>
          <w:highlight w:val="white"/>
        </w:rPr>
        <w:t>Parádní zvuk a světelné efekty pro vaši herní sestavu</w:t>
      </w:r>
    </w:p>
    <w:p w14:paraId="70449778" w14:textId="77777777" w:rsidR="003A2EFB" w:rsidRDefault="00B01C58">
      <w:pPr>
        <w:numPr>
          <w:ilvl w:val="0"/>
          <w:numId w:val="1"/>
        </w:numPr>
        <w:spacing w:before="200" w:line="360" w:lineRule="auto"/>
        <w:rPr>
          <w:highlight w:val="white"/>
        </w:rPr>
      </w:pPr>
      <w:r>
        <w:rPr>
          <w:highlight w:val="white"/>
        </w:rPr>
        <w:t xml:space="preserve">Bezdrátová herní 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® G935 7.1 LIGHTSYNC </w:t>
      </w:r>
    </w:p>
    <w:p w14:paraId="1273C351" w14:textId="77777777" w:rsidR="003A2EFB" w:rsidRDefault="00B01C58">
      <w:pPr>
        <w:numPr>
          <w:ilvl w:val="0"/>
          <w:numId w:val="1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Herní 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>® G635 7.1 LIGHTSYNC</w:t>
      </w:r>
    </w:p>
    <w:p w14:paraId="7E18C37A" w14:textId="77777777" w:rsidR="003A2EFB" w:rsidRDefault="00B01C58">
      <w:pPr>
        <w:spacing w:before="200" w:line="360" w:lineRule="auto"/>
        <w:rPr>
          <w:b/>
          <w:i/>
          <w:highlight w:val="white"/>
        </w:rPr>
      </w:pPr>
      <w:r>
        <w:rPr>
          <w:b/>
          <w:i/>
          <w:highlight w:val="white"/>
        </w:rPr>
        <w:t xml:space="preserve">Perfektní sluchátka pro hry </w:t>
      </w:r>
      <w:proofErr w:type="spellStart"/>
      <w:r>
        <w:rPr>
          <w:b/>
          <w:i/>
          <w:highlight w:val="white"/>
        </w:rPr>
        <w:t>Battle</w:t>
      </w:r>
      <w:proofErr w:type="spellEnd"/>
      <w:r>
        <w:rPr>
          <w:b/>
          <w:i/>
          <w:highlight w:val="white"/>
        </w:rPr>
        <w:t xml:space="preserve"> </w:t>
      </w:r>
      <w:proofErr w:type="spellStart"/>
      <w:r>
        <w:rPr>
          <w:b/>
          <w:i/>
          <w:highlight w:val="white"/>
        </w:rPr>
        <w:t>Royale</w:t>
      </w:r>
      <w:proofErr w:type="spellEnd"/>
    </w:p>
    <w:p w14:paraId="17102359" w14:textId="77777777" w:rsidR="003A2EFB" w:rsidRDefault="00B01C58">
      <w:pPr>
        <w:numPr>
          <w:ilvl w:val="0"/>
          <w:numId w:val="1"/>
        </w:numPr>
        <w:spacing w:before="200" w:line="360" w:lineRule="auto"/>
        <w:rPr>
          <w:highlight w:val="white"/>
        </w:rPr>
      </w:pPr>
      <w:r>
        <w:rPr>
          <w:highlight w:val="white"/>
        </w:rPr>
        <w:t xml:space="preserve">Herní 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® G432 7.1 </w:t>
      </w:r>
      <w:proofErr w:type="spellStart"/>
      <w:r>
        <w:rPr>
          <w:highlight w:val="white"/>
        </w:rPr>
        <w:t>Surround</w:t>
      </w:r>
      <w:proofErr w:type="spellEnd"/>
    </w:p>
    <w:p w14:paraId="6128C2E7" w14:textId="5B11C475" w:rsidR="003A2EFB" w:rsidRDefault="00B01C58">
      <w:pPr>
        <w:numPr>
          <w:ilvl w:val="0"/>
          <w:numId w:val="1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Herní 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>® G332</w:t>
      </w:r>
      <w:r w:rsidR="00A2222C">
        <w:rPr>
          <w:highlight w:val="white"/>
        </w:rPr>
        <w:t xml:space="preserve"> Stereo</w:t>
      </w:r>
    </w:p>
    <w:p w14:paraId="73CA133F" w14:textId="77777777" w:rsidR="003A2EFB" w:rsidRDefault="003A2EFB">
      <w:pPr>
        <w:widowControl w:val="0"/>
        <w:spacing w:before="120" w:line="360" w:lineRule="auto"/>
        <w:rPr>
          <w:highlight w:val="white"/>
        </w:rPr>
      </w:pPr>
    </w:p>
    <w:p w14:paraId="2A515757" w14:textId="77777777" w:rsidR="003A2EFB" w:rsidRDefault="00B01C58">
      <w:pPr>
        <w:rPr>
          <w:highlight w:val="white"/>
        </w:rPr>
      </w:pPr>
      <w:r>
        <w:rPr>
          <w:b/>
        </w:rPr>
        <w:t xml:space="preserve">Parádní zvuk a světelné efekty pro vaši herní sestavu </w:t>
      </w:r>
    </w:p>
    <w:p w14:paraId="0D907D66" w14:textId="7537CE4E" w:rsidR="003A2EFB" w:rsidRDefault="00B01C58">
      <w:pPr>
        <w:spacing w:before="200" w:line="360" w:lineRule="auto"/>
        <w:rPr>
          <w:highlight w:val="white"/>
        </w:rPr>
      </w:pPr>
      <w:r>
        <w:rPr>
          <w:highlight w:val="white"/>
        </w:rPr>
        <w:lastRenderedPageBreak/>
        <w:t>Pro hráče, kteří se rádi chlubí svojí herní sestavou</w:t>
      </w:r>
      <w:r w:rsidR="007463CC">
        <w:rPr>
          <w:highlight w:val="white"/>
        </w:rPr>
        <w:t xml:space="preserve"> neboli </w:t>
      </w:r>
      <w:r w:rsidR="00A2222C">
        <w:rPr>
          <w:highlight w:val="white"/>
        </w:rPr>
        <w:t>„</w:t>
      </w:r>
      <w:proofErr w:type="spellStart"/>
      <w:r w:rsidR="007463CC">
        <w:rPr>
          <w:highlight w:val="white"/>
        </w:rPr>
        <w:t>b</w:t>
      </w:r>
      <w:r w:rsidR="006F09E4">
        <w:rPr>
          <w:highlight w:val="white"/>
        </w:rPr>
        <w:t>attlestation</w:t>
      </w:r>
      <w:proofErr w:type="spellEnd"/>
      <w:r w:rsidR="00A2222C">
        <w:rPr>
          <w:highlight w:val="white"/>
        </w:rPr>
        <w:t>“</w:t>
      </w:r>
      <w:r>
        <w:rPr>
          <w:highlight w:val="white"/>
        </w:rPr>
        <w:t xml:space="preserve">, nabízejí bezdrátová herní 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® G935 7.1 LIGHTSYNC kromě vynikajícího zvuku také RGB </w:t>
      </w:r>
      <w:r w:rsidR="005F416D">
        <w:rPr>
          <w:highlight w:val="white"/>
        </w:rPr>
        <w:t>podsvícení</w:t>
      </w:r>
      <w:r>
        <w:rPr>
          <w:highlight w:val="white"/>
        </w:rPr>
        <w:t xml:space="preserve">. Jsou první z rodiny sluchátek, která </w:t>
      </w:r>
      <w:r w:rsidR="005B3F1C">
        <w:rPr>
          <w:highlight w:val="white"/>
        </w:rPr>
        <w:t>obsahují</w:t>
      </w:r>
      <w:r>
        <w:rPr>
          <w:highlight w:val="white"/>
        </w:rPr>
        <w:t xml:space="preserve"> </w:t>
      </w:r>
      <w:r w:rsidR="005B3F1C">
        <w:rPr>
          <w:highlight w:val="white"/>
        </w:rPr>
        <w:t>jedinečné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50mm</w:t>
      </w:r>
      <w:proofErr w:type="gramEnd"/>
      <w:r>
        <w:rPr>
          <w:highlight w:val="white"/>
        </w:rPr>
        <w:t xml:space="preserve"> akustické měniče Pro-G </w:t>
      </w:r>
      <w:r w:rsidR="00B90F82">
        <w:rPr>
          <w:highlight w:val="white"/>
        </w:rPr>
        <w:t>v</w:t>
      </w:r>
      <w:r>
        <w:rPr>
          <w:highlight w:val="white"/>
        </w:rPr>
        <w:t>yroben</w:t>
      </w:r>
      <w:r w:rsidR="00B90F82">
        <w:rPr>
          <w:highlight w:val="white"/>
        </w:rPr>
        <w:t>é</w:t>
      </w:r>
      <w:r>
        <w:rPr>
          <w:highlight w:val="white"/>
        </w:rPr>
        <w:t xml:space="preserve"> z hybridního síťového materiálu</w:t>
      </w:r>
      <w:r w:rsidR="00B90F82">
        <w:rPr>
          <w:highlight w:val="white"/>
        </w:rPr>
        <w:t xml:space="preserve">. Mají velmi </w:t>
      </w:r>
      <w:r>
        <w:rPr>
          <w:highlight w:val="white"/>
        </w:rPr>
        <w:t xml:space="preserve">kvalitní zvuk s hlubokými basy a </w:t>
      </w:r>
      <w:r w:rsidR="003C4799">
        <w:rPr>
          <w:highlight w:val="white"/>
        </w:rPr>
        <w:t>zaoblený</w:t>
      </w:r>
      <w:r>
        <w:rPr>
          <w:highlight w:val="white"/>
        </w:rPr>
        <w:t xml:space="preserve"> zvukový profil, takže si </w:t>
      </w:r>
      <w:r w:rsidR="00770D26">
        <w:rPr>
          <w:highlight w:val="white"/>
        </w:rPr>
        <w:t xml:space="preserve">s nimi </w:t>
      </w:r>
      <w:r>
        <w:rPr>
          <w:highlight w:val="white"/>
        </w:rPr>
        <w:t>můžete připadat jako v</w:t>
      </w:r>
      <w:r w:rsidR="00F62231">
        <w:rPr>
          <w:highlight w:val="white"/>
        </w:rPr>
        <w:t xml:space="preserve"> nejmodernějším </w:t>
      </w:r>
      <w:r>
        <w:rPr>
          <w:highlight w:val="white"/>
        </w:rPr>
        <w:t>kinosále</w:t>
      </w:r>
      <w:r>
        <w:t xml:space="preserve">. </w:t>
      </w:r>
      <w:r>
        <w:rPr>
          <w:highlight w:val="white"/>
        </w:rPr>
        <w:t xml:space="preserve">Tato nová sluchátka jsou navíc vybavena technologií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 LIGHTSYNC – </w:t>
      </w:r>
      <w:r w:rsidR="006A373A">
        <w:rPr>
          <w:highlight w:val="white"/>
        </w:rPr>
        <w:t xml:space="preserve">nastavitelným </w:t>
      </w:r>
      <w:r>
        <w:rPr>
          <w:highlight w:val="white"/>
        </w:rPr>
        <w:t xml:space="preserve">dynamickým osvětlením, které lze synchronizovat s jakýmkoli obsahem, včetně her, videí a hudby. </w:t>
      </w:r>
      <w:r w:rsidR="00B90F82">
        <w:rPr>
          <w:highlight w:val="white"/>
        </w:rPr>
        <w:t>T</w:t>
      </w:r>
      <w:r>
        <w:rPr>
          <w:highlight w:val="white"/>
        </w:rPr>
        <w:t xml:space="preserve">echnologie </w:t>
      </w:r>
      <w:r w:rsidR="00B90F82">
        <w:rPr>
          <w:highlight w:val="white"/>
        </w:rPr>
        <w:t xml:space="preserve">LIGHTSYNC </w:t>
      </w:r>
      <w:r>
        <w:rPr>
          <w:highlight w:val="white"/>
        </w:rPr>
        <w:t xml:space="preserve">umožňuje </w:t>
      </w:r>
      <w:r w:rsidR="00E407D5">
        <w:rPr>
          <w:highlight w:val="white"/>
        </w:rPr>
        <w:t xml:space="preserve">sladit barevné </w:t>
      </w:r>
      <w:r w:rsidR="005333AE">
        <w:rPr>
          <w:highlight w:val="white"/>
        </w:rPr>
        <w:t xml:space="preserve">světelné </w:t>
      </w:r>
      <w:r w:rsidR="00E407D5">
        <w:rPr>
          <w:highlight w:val="white"/>
        </w:rPr>
        <w:t>efekty všech kompatibilních periferií</w:t>
      </w:r>
      <w:r w:rsidR="00B90F82">
        <w:rPr>
          <w:highlight w:val="white"/>
        </w:rPr>
        <w:t xml:space="preserve">, například </w:t>
      </w:r>
      <w:r>
        <w:rPr>
          <w:highlight w:val="white"/>
        </w:rPr>
        <w:t>klávesnic, myší a sluchát</w:t>
      </w:r>
      <w:r w:rsidR="00E407D5">
        <w:rPr>
          <w:highlight w:val="white"/>
        </w:rPr>
        <w:t>e</w:t>
      </w:r>
      <w:r>
        <w:rPr>
          <w:highlight w:val="white"/>
        </w:rPr>
        <w:t xml:space="preserve">k. Nová sluchátka </w:t>
      </w:r>
      <w:r w:rsidR="00E407D5">
        <w:rPr>
          <w:highlight w:val="white"/>
        </w:rPr>
        <w:t>podporují</w:t>
      </w:r>
      <w:r>
        <w:rPr>
          <w:highlight w:val="white"/>
        </w:rPr>
        <w:t xml:space="preserve"> také DTS </w:t>
      </w:r>
      <w:proofErr w:type="spellStart"/>
      <w:r>
        <w:rPr>
          <w:highlight w:val="white"/>
        </w:rPr>
        <w:t>Headphone</w:t>
      </w:r>
      <w:proofErr w:type="spellEnd"/>
      <w:r>
        <w:rPr>
          <w:highlight w:val="white"/>
        </w:rPr>
        <w:t>: X</w:t>
      </w:r>
      <w:r>
        <w:t>®</w:t>
      </w:r>
      <w:r>
        <w:rPr>
          <w:highlight w:val="white"/>
        </w:rPr>
        <w:t xml:space="preserve"> 2.0, </w:t>
      </w:r>
      <w:r w:rsidR="003B1FC0">
        <w:rPr>
          <w:highlight w:val="white"/>
        </w:rPr>
        <w:t>úžasnou</w:t>
      </w:r>
      <w:r>
        <w:rPr>
          <w:highlight w:val="white"/>
        </w:rPr>
        <w:t xml:space="preserve"> technologii prostorového zvuku, která věrně simuluje 3D prostředí hry. </w:t>
      </w:r>
    </w:p>
    <w:p w14:paraId="7B276EE5" w14:textId="3DC2B529" w:rsidR="003A2EFB" w:rsidRDefault="00B01C58">
      <w:pPr>
        <w:widowControl w:val="0"/>
        <w:spacing w:before="120" w:line="240" w:lineRule="auto"/>
        <w:jc w:val="center"/>
        <w:rPr>
          <w:i/>
        </w:rPr>
      </w:pPr>
      <w:proofErr w:type="spellStart"/>
      <w:r>
        <w:rPr>
          <w:i/>
        </w:rPr>
        <w:t>Tweetněte</w:t>
      </w:r>
      <w:proofErr w:type="spellEnd"/>
      <w:r>
        <w:rPr>
          <w:i/>
        </w:rPr>
        <w:t>: Vybavte svoji herní sestavu dokonalým zvukem a světelnými efekty s novými herními sluchátky @</w:t>
      </w:r>
      <w:proofErr w:type="spellStart"/>
      <w:r>
        <w:rPr>
          <w:i/>
        </w:rPr>
        <w:t>LogitechG</w:t>
      </w:r>
      <w:proofErr w:type="spellEnd"/>
      <w:r>
        <w:rPr>
          <w:i/>
        </w:rPr>
        <w:t xml:space="preserve"> G935 #</w:t>
      </w:r>
      <w:proofErr w:type="spellStart"/>
      <w:r>
        <w:rPr>
          <w:i/>
        </w:rPr>
        <w:t>SoundScience</w:t>
      </w:r>
      <w:proofErr w:type="spellEnd"/>
      <w:r>
        <w:rPr>
          <w:i/>
        </w:rPr>
        <w:t xml:space="preserve"> #</w:t>
      </w:r>
      <w:proofErr w:type="spellStart"/>
      <w:r>
        <w:rPr>
          <w:i/>
        </w:rPr>
        <w:t>BattleStation</w:t>
      </w:r>
      <w:proofErr w:type="spellEnd"/>
      <w:r>
        <w:rPr>
          <w:i/>
        </w:rPr>
        <w:t xml:space="preserve"> #</w:t>
      </w:r>
      <w:proofErr w:type="spellStart"/>
      <w:r>
        <w:rPr>
          <w:i/>
        </w:rPr>
        <w:t>PlayAdvanced</w:t>
      </w:r>
      <w:proofErr w:type="spellEnd"/>
      <w:r>
        <w:rPr>
          <w:i/>
        </w:rPr>
        <w:t xml:space="preserve"> Více informací: [blog]</w:t>
      </w:r>
    </w:p>
    <w:p w14:paraId="32D633EA" w14:textId="7ABE449D" w:rsidR="003A2EFB" w:rsidRDefault="00B01C58">
      <w:pPr>
        <w:widowControl w:val="0"/>
        <w:spacing w:before="200" w:line="360" w:lineRule="auto"/>
      </w:pPr>
      <w:r>
        <w:rPr>
          <w:highlight w:val="white"/>
        </w:rPr>
        <w:t xml:space="preserve">Sluchátka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G935 </w:t>
      </w:r>
      <w:r w:rsidR="007959EC">
        <w:rPr>
          <w:highlight w:val="white"/>
        </w:rPr>
        <w:t>se dají připojit k počítačům</w:t>
      </w:r>
      <w:r>
        <w:rPr>
          <w:highlight w:val="white"/>
        </w:rPr>
        <w:t>, konzol</w:t>
      </w:r>
      <w:r w:rsidR="007959EC">
        <w:rPr>
          <w:highlight w:val="white"/>
        </w:rPr>
        <w:t>ám</w:t>
      </w:r>
      <w:r>
        <w:rPr>
          <w:highlight w:val="white"/>
        </w:rPr>
        <w:t xml:space="preserve"> </w:t>
      </w:r>
      <w:r w:rsidR="007959EC">
        <w:rPr>
          <w:highlight w:val="white"/>
        </w:rPr>
        <w:t>i</w:t>
      </w:r>
      <w:r>
        <w:rPr>
          <w:highlight w:val="white"/>
        </w:rPr>
        <w:t xml:space="preserve"> mobilním zařízením a mají baterii s 12hodinovou výdrží, vylepšený 6mm mikrofon a zvýšený dosah bezdrátového připojení</w:t>
      </w:r>
      <w:r>
        <w:t xml:space="preserve">. Hráči si mohou přizpůsobit </w:t>
      </w:r>
      <w:r w:rsidR="00834DCE">
        <w:t>herní prostředí</w:t>
      </w:r>
      <w:r w:rsidR="007959EC">
        <w:t xml:space="preserve"> </w:t>
      </w:r>
      <w:r>
        <w:t xml:space="preserve">pomocí konfiguračního programu </w:t>
      </w:r>
      <w:proofErr w:type="spellStart"/>
      <w:r>
        <w:t>Logitech</w:t>
      </w:r>
      <w:proofErr w:type="spellEnd"/>
      <w:r>
        <w:t xml:space="preserve"> G HUB, který umožňuje vytvářet vlastní zvukové profily, </w:t>
      </w:r>
      <w:r w:rsidR="007959EC">
        <w:t>světelné efekty</w:t>
      </w:r>
      <w:r>
        <w:t xml:space="preserve"> nebo přiřazovat funkce klávesám. </w:t>
      </w:r>
    </w:p>
    <w:p w14:paraId="5E926110" w14:textId="7482F8E0" w:rsidR="003A2EFB" w:rsidRDefault="00C20DDB">
      <w:pPr>
        <w:widowControl w:val="0"/>
        <w:spacing w:before="200" w:line="360" w:lineRule="auto"/>
        <w:rPr>
          <w:b/>
        </w:rPr>
      </w:pPr>
      <w:r>
        <w:t>Všechny inovace s</w:t>
      </w:r>
      <w:r w:rsidR="00B01C58">
        <w:t>luchát</w:t>
      </w:r>
      <w:r>
        <w:t>e</w:t>
      </w:r>
      <w:r w:rsidR="00B01C58">
        <w:t xml:space="preserve">k G935 </w:t>
      </w:r>
      <w:r w:rsidR="006A373A">
        <w:t>skýtají</w:t>
      </w:r>
      <w:r>
        <w:t xml:space="preserve"> o</w:t>
      </w:r>
      <w:r w:rsidR="00531AF6">
        <w:t>blíbené konstrukční řešení</w:t>
      </w:r>
      <w:r w:rsidR="00B01C58">
        <w:t xml:space="preserve"> – </w:t>
      </w:r>
      <w:r w:rsidR="00531AF6">
        <w:t>náušníky z kvalitní</w:t>
      </w:r>
      <w:r w:rsidR="00B01C58">
        <w:t xml:space="preserve"> koženk</w:t>
      </w:r>
      <w:r w:rsidR="00531AF6">
        <w:t>y</w:t>
      </w:r>
      <w:r w:rsidR="00B01C58">
        <w:t xml:space="preserve">, </w:t>
      </w:r>
      <w:r>
        <w:t>nastavitelný</w:t>
      </w:r>
      <w:r w:rsidR="00B01C58">
        <w:t xml:space="preserve"> mikrofon a ovládání hlasitosti </w:t>
      </w:r>
      <w:r w:rsidR="00531AF6">
        <w:t>přímo na sluchátku pro nerušenou komunikaci a maximální pohodlí</w:t>
      </w:r>
      <w:r w:rsidR="00B01C58">
        <w:t xml:space="preserve">. </w:t>
      </w:r>
    </w:p>
    <w:p w14:paraId="30A28079" w14:textId="13B3503A" w:rsidR="003A2EFB" w:rsidRDefault="00B01C58">
      <w:pPr>
        <w:widowControl w:val="0"/>
        <w:spacing w:before="200" w:line="360" w:lineRule="auto"/>
        <w:rPr>
          <w:b/>
          <w:highlight w:val="white"/>
        </w:rPr>
      </w:pPr>
      <w:r>
        <w:rPr>
          <w:highlight w:val="white"/>
        </w:rPr>
        <w:t xml:space="preserve">Řadu sluchátek pro herní sestavy doplňuje </w:t>
      </w:r>
      <w:r w:rsidR="00402F59">
        <w:rPr>
          <w:highlight w:val="white"/>
        </w:rPr>
        <w:t xml:space="preserve">jejich </w:t>
      </w:r>
      <w:r>
        <w:rPr>
          <w:highlight w:val="white"/>
        </w:rPr>
        <w:t>kabelová verze</w:t>
      </w:r>
      <w:r w:rsidR="00531AF6">
        <w:rPr>
          <w:highlight w:val="white"/>
        </w:rPr>
        <w:t xml:space="preserve"> –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>® G635 7.1 LIGHTSYNC.</w:t>
      </w:r>
    </w:p>
    <w:p w14:paraId="65277DBE" w14:textId="77777777" w:rsidR="003A2EFB" w:rsidRDefault="00B01C58">
      <w:pPr>
        <w:spacing w:before="200"/>
        <w:rPr>
          <w:b/>
        </w:rPr>
      </w:pPr>
      <w:r>
        <w:rPr>
          <w:b/>
        </w:rPr>
        <w:t xml:space="preserve">Perfektní sluchátka pro hry </w:t>
      </w:r>
      <w:proofErr w:type="spellStart"/>
      <w:r>
        <w:rPr>
          <w:b/>
        </w:rPr>
        <w:t>Battle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Royale</w:t>
      </w:r>
      <w:proofErr w:type="spellEnd"/>
    </w:p>
    <w:p w14:paraId="370FCF6B" w14:textId="7F7E9A2E" w:rsidR="003A2EFB" w:rsidRDefault="00B01C58">
      <w:pPr>
        <w:widowControl w:val="0"/>
        <w:spacing w:before="120" w:line="360" w:lineRule="auto"/>
        <w:rPr>
          <w:i/>
        </w:rPr>
      </w:pPr>
      <w:r>
        <w:rPr>
          <w:highlight w:val="white"/>
        </w:rPr>
        <w:t>Pro hráče, kte</w:t>
      </w:r>
      <w:r w:rsidR="00256F11">
        <w:rPr>
          <w:highlight w:val="white"/>
        </w:rPr>
        <w:t>ré baví</w:t>
      </w:r>
      <w:r>
        <w:rPr>
          <w:highlight w:val="white"/>
        </w:rPr>
        <w:t xml:space="preserve"> žánr </w:t>
      </w:r>
      <w:proofErr w:type="spellStart"/>
      <w:r>
        <w:rPr>
          <w:highlight w:val="white"/>
        </w:rPr>
        <w:t>Battle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Royale</w:t>
      </w:r>
      <w:proofErr w:type="spellEnd"/>
      <w:r>
        <w:rPr>
          <w:highlight w:val="white"/>
        </w:rPr>
        <w:t xml:space="preserve">, dodává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 nová sluchátka G432 a G332. Tato sluchátka </w:t>
      </w:r>
      <w:r w:rsidR="00546DF3">
        <w:rPr>
          <w:highlight w:val="white"/>
        </w:rPr>
        <w:t>zvyšují šance</w:t>
      </w:r>
      <w:r w:rsidR="00931994">
        <w:rPr>
          <w:highlight w:val="white"/>
        </w:rPr>
        <w:t xml:space="preserve"> </w:t>
      </w:r>
      <w:r w:rsidR="003C1E48">
        <w:rPr>
          <w:highlight w:val="white"/>
        </w:rPr>
        <w:t xml:space="preserve">hráčů </w:t>
      </w:r>
      <w:r w:rsidR="00546DF3">
        <w:rPr>
          <w:highlight w:val="white"/>
        </w:rPr>
        <w:t xml:space="preserve">na vítězství </w:t>
      </w:r>
      <w:r w:rsidR="00931994">
        <w:rPr>
          <w:highlight w:val="white"/>
        </w:rPr>
        <w:t xml:space="preserve">díky </w:t>
      </w:r>
      <w:r w:rsidR="00402F59">
        <w:rPr>
          <w:highlight w:val="white"/>
        </w:rPr>
        <w:t>přesné</w:t>
      </w:r>
      <w:r w:rsidR="00931994">
        <w:rPr>
          <w:highlight w:val="white"/>
        </w:rPr>
        <w:t xml:space="preserve"> lokalizaci zvuku </w:t>
      </w:r>
      <w:r>
        <w:rPr>
          <w:highlight w:val="white"/>
        </w:rPr>
        <w:t xml:space="preserve">a </w:t>
      </w:r>
      <w:r w:rsidR="00225784">
        <w:rPr>
          <w:highlight w:val="white"/>
        </w:rPr>
        <w:t>špičkovému</w:t>
      </w:r>
      <w:r w:rsidR="00931994">
        <w:rPr>
          <w:highlight w:val="white"/>
        </w:rPr>
        <w:t xml:space="preserve"> komfortu</w:t>
      </w:r>
      <w:r>
        <w:rPr>
          <w:highlight w:val="white"/>
        </w:rPr>
        <w:t xml:space="preserve"> za cenu, která je finančně nezruinuje.</w:t>
      </w:r>
    </w:p>
    <w:p w14:paraId="74951D33" w14:textId="15436D21" w:rsidR="003A2EFB" w:rsidRDefault="00B01C58">
      <w:pPr>
        <w:spacing w:before="200" w:line="240" w:lineRule="auto"/>
        <w:jc w:val="center"/>
        <w:rPr>
          <w:highlight w:val="white"/>
        </w:rPr>
      </w:pPr>
      <w:proofErr w:type="spellStart"/>
      <w:r>
        <w:rPr>
          <w:i/>
        </w:rPr>
        <w:t>Tweetněte</w:t>
      </w:r>
      <w:proofErr w:type="spellEnd"/>
      <w:r>
        <w:rPr>
          <w:i/>
        </w:rPr>
        <w:t>: Hrajte naplno s novými herními sluchátky @</w:t>
      </w:r>
      <w:proofErr w:type="spellStart"/>
      <w:r>
        <w:rPr>
          <w:i/>
        </w:rPr>
        <w:t>LogitechG</w:t>
      </w:r>
      <w:proofErr w:type="spellEnd"/>
      <w:r>
        <w:rPr>
          <w:i/>
        </w:rPr>
        <w:t xml:space="preserve"> G432 a G332 #</w:t>
      </w:r>
      <w:proofErr w:type="spellStart"/>
      <w:r>
        <w:rPr>
          <w:i/>
        </w:rPr>
        <w:t>SoundScience</w:t>
      </w:r>
      <w:proofErr w:type="spellEnd"/>
      <w:r>
        <w:rPr>
          <w:i/>
        </w:rPr>
        <w:t xml:space="preserve"> #</w:t>
      </w:r>
      <w:proofErr w:type="spellStart"/>
      <w:r>
        <w:rPr>
          <w:i/>
        </w:rPr>
        <w:t>BattleRoyale</w:t>
      </w:r>
      <w:proofErr w:type="spellEnd"/>
      <w:r>
        <w:rPr>
          <w:i/>
        </w:rPr>
        <w:t xml:space="preserve"> #</w:t>
      </w:r>
      <w:proofErr w:type="spellStart"/>
      <w:r>
        <w:rPr>
          <w:i/>
        </w:rPr>
        <w:t>PlayAdvanced</w:t>
      </w:r>
      <w:proofErr w:type="spellEnd"/>
      <w:r>
        <w:rPr>
          <w:i/>
        </w:rPr>
        <w:t xml:space="preserve"> </w:t>
      </w:r>
      <w:r w:rsidR="00931994">
        <w:rPr>
          <w:i/>
        </w:rPr>
        <w:t xml:space="preserve">Více informací: </w:t>
      </w:r>
      <w:r>
        <w:rPr>
          <w:i/>
        </w:rPr>
        <w:t>[blog]</w:t>
      </w:r>
    </w:p>
    <w:p w14:paraId="178E2BDC" w14:textId="7ACB1AC5" w:rsidR="003A2EFB" w:rsidRDefault="00B01C58">
      <w:pPr>
        <w:spacing w:before="200" w:line="360" w:lineRule="auto"/>
        <w:rPr>
          <w:highlight w:val="white"/>
        </w:rPr>
      </w:pPr>
      <w:r>
        <w:t xml:space="preserve">Herní sluchátka G432 s 7.1kanálovým prostorovým zvukem mají 50mm akustické měniče </w:t>
      </w:r>
      <w:r w:rsidR="00FD0126">
        <w:t>slibující</w:t>
      </w:r>
      <w:r>
        <w:t xml:space="preserve"> </w:t>
      </w:r>
      <w:r w:rsidR="00225784">
        <w:t xml:space="preserve">mimořádný </w:t>
      </w:r>
      <w:r>
        <w:t>zvukový zážitek</w:t>
      </w:r>
      <w:r w:rsidR="00FD0126">
        <w:t>.</w:t>
      </w:r>
      <w:r>
        <w:t xml:space="preserve"> V kombinaci s technologií prostorového zvuku DTS </w:t>
      </w:r>
      <w:proofErr w:type="spellStart"/>
      <w:r>
        <w:t>Headphone:X</w:t>
      </w:r>
      <w:proofErr w:type="spellEnd"/>
      <w:r>
        <w:t xml:space="preserve"> 2.0 </w:t>
      </w:r>
      <w:r w:rsidR="00225784">
        <w:t>nabízejí</w:t>
      </w:r>
      <w:r w:rsidR="00356FA6">
        <w:t xml:space="preserve"> zvuk, který vás </w:t>
      </w:r>
      <w:r>
        <w:t>ponoří do h</w:t>
      </w:r>
      <w:r w:rsidR="00FD0126">
        <w:t>erního světa</w:t>
      </w:r>
      <w:r>
        <w:t xml:space="preserve">. </w:t>
      </w:r>
      <w:r w:rsidR="00FD0126">
        <w:t xml:space="preserve">Výbavu doplňují otočné </w:t>
      </w:r>
      <w:r w:rsidR="00FD0126">
        <w:lastRenderedPageBreak/>
        <w:t>koženkové náušníky a mikrofon s funkcí flip-to-</w:t>
      </w:r>
      <w:proofErr w:type="spellStart"/>
      <w:r w:rsidR="00FD0126">
        <w:t>mute</w:t>
      </w:r>
      <w:proofErr w:type="spellEnd"/>
      <w:r w:rsidR="00FD0126">
        <w:t xml:space="preserve"> pro vypnutí zvuku. </w:t>
      </w:r>
      <w:r w:rsidR="00F66CD3">
        <w:t>Tato sluchátka j</w:t>
      </w:r>
      <w:r w:rsidR="00FD0126">
        <w:t>sou univerzálně použitelná pro mnoho různých zařízení</w:t>
      </w:r>
      <w:r w:rsidR="0078615A">
        <w:t>.</w:t>
      </w:r>
    </w:p>
    <w:p w14:paraId="443553FD" w14:textId="5F9291D3" w:rsidR="003A2EFB" w:rsidRDefault="00225784">
      <w:pPr>
        <w:widowControl w:val="0"/>
        <w:spacing w:before="200" w:line="360" w:lineRule="auto"/>
      </w:pPr>
      <w:r>
        <w:t xml:space="preserve">Novou řadu sluchátek </w:t>
      </w:r>
      <w:proofErr w:type="spellStart"/>
      <w:r w:rsidR="00B01C58">
        <w:t>Logitech</w:t>
      </w:r>
      <w:proofErr w:type="spellEnd"/>
      <w:r w:rsidR="00B01C58">
        <w:t xml:space="preserve"> G </w:t>
      </w:r>
      <w:r w:rsidR="006A373A">
        <w:t xml:space="preserve">uzavírají </w:t>
      </w:r>
      <w:r>
        <w:t>st</w:t>
      </w:r>
      <w:r w:rsidR="00F66CD3">
        <w:t>e</w:t>
      </w:r>
      <w:r>
        <w:t xml:space="preserve">reofonní </w:t>
      </w:r>
      <w:r w:rsidR="00B01C58">
        <w:t xml:space="preserve">herní sluchátka </w:t>
      </w:r>
      <w:proofErr w:type="spellStart"/>
      <w:r w:rsidR="00B01C58">
        <w:t>Logitech</w:t>
      </w:r>
      <w:proofErr w:type="spellEnd"/>
      <w:r w:rsidR="00B01C58">
        <w:t xml:space="preserve">® G332. </w:t>
      </w:r>
      <w:r>
        <w:t>N</w:t>
      </w:r>
      <w:r w:rsidR="00B01C58">
        <w:t>abíz</w:t>
      </w:r>
      <w:r>
        <w:t>ej</w:t>
      </w:r>
      <w:r w:rsidR="00B01C58">
        <w:t>í stejn</w:t>
      </w:r>
      <w:r>
        <w:t>ý</w:t>
      </w:r>
      <w:r w:rsidR="00B01C58">
        <w:t xml:space="preserve"> komfort a kvalitu jako </w:t>
      </w:r>
      <w:r>
        <w:t>ostatní produkty</w:t>
      </w:r>
      <w:r w:rsidR="00B01C58">
        <w:t xml:space="preserve"> v</w:t>
      </w:r>
      <w:r>
        <w:t xml:space="preserve"> této</w:t>
      </w:r>
      <w:r w:rsidR="00B01C58">
        <w:t xml:space="preserve"> řadě a jsou skvělou volbou pro ty, kdo si chtějí pořídit svoje první herní sluchátka.</w:t>
      </w:r>
    </w:p>
    <w:p w14:paraId="4CE3EC2C" w14:textId="4D260252" w:rsidR="003A2EFB" w:rsidRDefault="00B01C58">
      <w:pPr>
        <w:widowControl w:val="0"/>
        <w:spacing w:before="200" w:line="360" w:lineRule="auto"/>
        <w:rPr>
          <w:b/>
        </w:rPr>
      </w:pPr>
      <w:r>
        <w:t xml:space="preserve">Všechna sluchátka </w:t>
      </w:r>
      <w:r w:rsidR="00FC6E4B">
        <w:t xml:space="preserve">z této </w:t>
      </w:r>
      <w:r>
        <w:t>řad</w:t>
      </w:r>
      <w:r w:rsidR="00FC6E4B">
        <w:t>y</w:t>
      </w:r>
      <w:r>
        <w:t xml:space="preserve"> </w:t>
      </w:r>
      <w:r w:rsidR="00FC6E4B">
        <w:t xml:space="preserve">je možné </w:t>
      </w:r>
      <w:r>
        <w:t xml:space="preserve">nastavovat pomocí konfiguračního programu </w:t>
      </w:r>
      <w:proofErr w:type="spellStart"/>
      <w:r>
        <w:t>Logitech</w:t>
      </w:r>
      <w:proofErr w:type="spellEnd"/>
      <w:r>
        <w:t xml:space="preserve"> G HUB. </w:t>
      </w:r>
      <w:proofErr w:type="spellStart"/>
      <w:r>
        <w:t>Logitech</w:t>
      </w:r>
      <w:proofErr w:type="spellEnd"/>
      <w:r>
        <w:t xml:space="preserve"> G HUB je nové pokročilé herní softwarové rozhraní, které </w:t>
      </w:r>
      <w:r w:rsidR="00FE7254">
        <w:t>podporuje</w:t>
      </w:r>
      <w:r>
        <w:t xml:space="preserve"> </w:t>
      </w:r>
      <w:r w:rsidR="00FE7254">
        <w:t xml:space="preserve">maximální využití herního </w:t>
      </w:r>
      <w:r>
        <w:t xml:space="preserve">vybavení. Díky přehlednému a modernímu </w:t>
      </w:r>
      <w:r w:rsidR="009E1503">
        <w:t>ovládání</w:t>
      </w:r>
      <w:r>
        <w:t xml:space="preserve"> mo</w:t>
      </w:r>
      <w:r w:rsidR="00FC6E4B">
        <w:t xml:space="preserve">hou hráči rychle </w:t>
      </w:r>
      <w:r w:rsidR="00FE7254">
        <w:t>nakonfigurovat</w:t>
      </w:r>
      <w:r w:rsidR="00FC6E4B">
        <w:t xml:space="preserve"> svoje</w:t>
      </w:r>
      <w:r>
        <w:t xml:space="preserve"> vybavení p</w:t>
      </w:r>
      <w:r w:rsidR="009E1503">
        <w:t xml:space="preserve">ro konkrétní </w:t>
      </w:r>
      <w:r>
        <w:t>hru, sdílet a stahovat profily jiných hráčů atd.</w:t>
      </w:r>
    </w:p>
    <w:p w14:paraId="5EE836F7" w14:textId="77777777" w:rsidR="003A2EFB" w:rsidRDefault="00B01C58">
      <w:pPr>
        <w:widowControl w:val="0"/>
        <w:shd w:val="clear" w:color="auto" w:fill="FFFFFF"/>
        <w:spacing w:after="160" w:line="360" w:lineRule="auto"/>
        <w:rPr>
          <w:b/>
        </w:rPr>
      </w:pPr>
      <w:r>
        <w:rPr>
          <w:b/>
        </w:rPr>
        <w:br/>
        <w:t>Cena a dostupnost</w:t>
      </w:r>
    </w:p>
    <w:p w14:paraId="0D91798D" w14:textId="7C7B37A2" w:rsidR="003A2EFB" w:rsidRDefault="00B01C58">
      <w:pPr>
        <w:widowControl w:val="0"/>
        <w:shd w:val="clear" w:color="auto" w:fill="FFFFFF"/>
        <w:spacing w:after="160" w:line="360" w:lineRule="auto"/>
      </w:pPr>
      <w:r>
        <w:t xml:space="preserve">Rodina herních sluchátek </w:t>
      </w:r>
      <w:proofErr w:type="spellStart"/>
      <w:r>
        <w:t>Logitech</w:t>
      </w:r>
      <w:proofErr w:type="spellEnd"/>
      <w:r>
        <w:t xml:space="preserve"> by měla být k dostání v únoru 2019 na LogitechG.com a u maloobchodních prodejců</w:t>
      </w:r>
      <w:r w:rsidR="00126A52">
        <w:t xml:space="preserve"> </w:t>
      </w:r>
      <w:r w:rsidR="005C1684">
        <w:t xml:space="preserve">na celém světě </w:t>
      </w:r>
      <w:r w:rsidR="00126A52">
        <w:t xml:space="preserve">za </w:t>
      </w:r>
      <w:r w:rsidR="00FE37D7">
        <w:t xml:space="preserve">níže </w:t>
      </w:r>
      <w:r w:rsidR="00126A52">
        <w:t xml:space="preserve">uvedenou doporučenou </w:t>
      </w:r>
      <w:r w:rsidR="009D2EEF">
        <w:t>maloobchodní</w:t>
      </w:r>
      <w:r w:rsidR="00126A52">
        <w:t xml:space="preserve"> cenu</w:t>
      </w:r>
      <w:r>
        <w:t xml:space="preserve">. </w:t>
      </w:r>
    </w:p>
    <w:p w14:paraId="20F0C534" w14:textId="0B4442FD" w:rsidR="003A2EFB" w:rsidRDefault="00B01C58">
      <w:pPr>
        <w:widowControl w:val="0"/>
        <w:numPr>
          <w:ilvl w:val="0"/>
          <w:numId w:val="2"/>
        </w:numPr>
        <w:shd w:val="clear" w:color="auto" w:fill="FFFFFF"/>
        <w:spacing w:line="240" w:lineRule="auto"/>
      </w:pPr>
      <w:r>
        <w:t xml:space="preserve">Bezdrátová herní sluchátka </w:t>
      </w:r>
      <w:proofErr w:type="spellStart"/>
      <w:r>
        <w:t>Logitech</w:t>
      </w:r>
      <w:proofErr w:type="spellEnd"/>
      <w:r>
        <w:t xml:space="preserve"> G935 7.1 LIGHTSYNC – </w:t>
      </w:r>
      <w:r w:rsidR="00F91E13">
        <w:t>5 299 Kč</w:t>
      </w:r>
    </w:p>
    <w:p w14:paraId="4FCA3175" w14:textId="69F9AF5D" w:rsidR="003A2EFB" w:rsidRDefault="00B01C58">
      <w:pPr>
        <w:widowControl w:val="0"/>
        <w:numPr>
          <w:ilvl w:val="0"/>
          <w:numId w:val="2"/>
        </w:numPr>
        <w:shd w:val="clear" w:color="auto" w:fill="FFFFFF"/>
        <w:spacing w:line="240" w:lineRule="auto"/>
      </w:pPr>
      <w:r>
        <w:t xml:space="preserve">Herní sluchátka </w:t>
      </w:r>
      <w:proofErr w:type="spellStart"/>
      <w:r>
        <w:t>Logitech</w:t>
      </w:r>
      <w:proofErr w:type="spellEnd"/>
      <w:r>
        <w:t xml:space="preserve"> G635 7.1 – </w:t>
      </w:r>
      <w:r w:rsidR="00F91E13">
        <w:t>4 129 Kč</w:t>
      </w:r>
    </w:p>
    <w:p w14:paraId="1AD83FFB" w14:textId="2A95A67F" w:rsidR="003A2EFB" w:rsidRDefault="00B01C58">
      <w:pPr>
        <w:widowControl w:val="0"/>
        <w:numPr>
          <w:ilvl w:val="0"/>
          <w:numId w:val="2"/>
        </w:numPr>
        <w:shd w:val="clear" w:color="auto" w:fill="FFFFFF"/>
        <w:spacing w:line="240" w:lineRule="auto"/>
      </w:pPr>
      <w:r>
        <w:t xml:space="preserve">Herní sluchátka </w:t>
      </w:r>
      <w:proofErr w:type="spellStart"/>
      <w:r>
        <w:t>Logitech</w:t>
      </w:r>
      <w:proofErr w:type="spellEnd"/>
      <w:r>
        <w:t xml:space="preserve"> G432 7.1 – </w:t>
      </w:r>
      <w:r w:rsidR="00F91E13">
        <w:t>2 199</w:t>
      </w:r>
      <w:bookmarkStart w:id="0" w:name="_GoBack"/>
      <w:bookmarkEnd w:id="0"/>
      <w:r w:rsidR="00F91E13">
        <w:t xml:space="preserve"> Kč</w:t>
      </w:r>
    </w:p>
    <w:p w14:paraId="751B37ED" w14:textId="567E2EA0" w:rsidR="003A2EFB" w:rsidRDefault="00B01C58">
      <w:pPr>
        <w:widowControl w:val="0"/>
        <w:numPr>
          <w:ilvl w:val="0"/>
          <w:numId w:val="2"/>
        </w:numPr>
        <w:shd w:val="clear" w:color="auto" w:fill="FFFFFF"/>
        <w:spacing w:after="160" w:line="240" w:lineRule="auto"/>
      </w:pPr>
      <w:r>
        <w:t xml:space="preserve">Stereofonní herní sluchátka G332 – </w:t>
      </w:r>
      <w:r w:rsidR="00F91E13">
        <w:t>1 659 Kč</w:t>
      </w:r>
    </w:p>
    <w:p w14:paraId="5F220430" w14:textId="078015D9" w:rsidR="00663C99" w:rsidRPr="00663C99" w:rsidRDefault="00B01C58" w:rsidP="00663C99">
      <w:pPr>
        <w:widowControl w:val="0"/>
        <w:shd w:val="clear" w:color="auto" w:fill="FFFFFF"/>
        <w:spacing w:after="160" w:line="360" w:lineRule="auto"/>
        <w:rPr>
          <w:color w:val="222222"/>
        </w:rPr>
      </w:pPr>
      <w:r>
        <w:t>P</w:t>
      </w:r>
      <w:r w:rsidR="00B83885">
        <w:t>r</w:t>
      </w:r>
      <w:r>
        <w:t xml:space="preserve">o získání dalších informací navštivte náš </w:t>
      </w:r>
      <w:hyperlink r:id="rId8">
        <w:r>
          <w:rPr>
            <w:color w:val="1155CC"/>
            <w:u w:val="single"/>
          </w:rPr>
          <w:t>w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b</w:t>
        </w:r>
      </w:hyperlink>
      <w:r>
        <w:t xml:space="preserve">, </w:t>
      </w:r>
      <w:hyperlink r:id="rId9">
        <w:r>
          <w:rPr>
            <w:color w:val="1155CC"/>
            <w:u w:val="single"/>
          </w:rPr>
          <w:t>blog</w:t>
        </w:r>
      </w:hyperlink>
      <w:r>
        <w:t xml:space="preserve"> nebo nás kontaktujte přes </w:t>
      </w:r>
      <w:hyperlink r:id="rId10">
        <w:r>
          <w:rPr>
            <w:color w:val="1155CC"/>
            <w:u w:val="single"/>
          </w:rPr>
          <w:t>@</w:t>
        </w:r>
        <w:proofErr w:type="spellStart"/>
        <w:r>
          <w:rPr>
            <w:color w:val="1155CC"/>
            <w:u w:val="single"/>
          </w:rPr>
          <w:t>LogitechG</w:t>
        </w:r>
        <w:proofErr w:type="spellEnd"/>
      </w:hyperlink>
      <w:r>
        <w:rPr>
          <w:color w:val="222222"/>
        </w:rPr>
        <w:t>.</w:t>
      </w:r>
    </w:p>
    <w:p w14:paraId="370790D0" w14:textId="77777777" w:rsidR="00663C99" w:rsidRPr="008E7038" w:rsidRDefault="00663C99" w:rsidP="00663C99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 xml:space="preserve">O značce </w:t>
      </w:r>
      <w:proofErr w:type="spellStart"/>
      <w:r w:rsidRPr="008E7038">
        <w:rPr>
          <w:b/>
          <w:lang w:val="cs-CZ"/>
        </w:rPr>
        <w:t>Logitech</w:t>
      </w:r>
      <w:proofErr w:type="spellEnd"/>
      <w:r w:rsidRPr="008E7038">
        <w:rPr>
          <w:b/>
          <w:lang w:val="cs-CZ"/>
        </w:rPr>
        <w:t xml:space="preserve"> G</w:t>
      </w:r>
    </w:p>
    <w:p w14:paraId="384B3A34" w14:textId="77777777" w:rsidR="00663C99" w:rsidRPr="008E7038" w:rsidRDefault="00663C99" w:rsidP="00663C99">
      <w:pPr>
        <w:spacing w:before="120" w:line="360" w:lineRule="auto"/>
      </w:pP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G, značka společnosti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8E7038">
        <w:rPr>
          <w:shd w:val="clear" w:color="auto" w:fill="FFFFFF"/>
        </w:rPr>
        <w:t xml:space="preserve">Společnost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8E7038">
        <w:rPr>
          <w:shd w:val="clear" w:color="auto" w:fill="FFFFFF"/>
        </w:rPr>
        <w:t>Swiss</w:t>
      </w:r>
      <w:proofErr w:type="spellEnd"/>
      <w:r w:rsidRPr="008E7038">
        <w:rPr>
          <w:shd w:val="clear" w:color="auto" w:fill="FFFFFF"/>
        </w:rPr>
        <w:t xml:space="preserve"> Exchange (LOGN) a na americké burze </w:t>
      </w:r>
      <w:proofErr w:type="spellStart"/>
      <w:r w:rsidRPr="008E7038">
        <w:rPr>
          <w:shd w:val="clear" w:color="auto" w:fill="FFFFFF"/>
        </w:rPr>
        <w:t>Nasdaq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Global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Select</w:t>
      </w:r>
      <w:proofErr w:type="spellEnd"/>
      <w:r w:rsidRPr="008E7038">
        <w:rPr>
          <w:shd w:val="clear" w:color="auto" w:fill="FFFFFF"/>
        </w:rPr>
        <w:t xml:space="preserve"> Market (LOGI). Více informací o společnosti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G můžete získat na webových stránkách </w:t>
      </w:r>
      <w:hyperlink r:id="rId11">
        <w:r w:rsidRPr="008E7038">
          <w:rPr>
            <w:color w:val="1155CC"/>
            <w:u w:val="single"/>
          </w:rPr>
          <w:t>www.LogitechG.com</w:t>
        </w:r>
      </w:hyperlink>
      <w:r w:rsidRPr="008E7038">
        <w:t xml:space="preserve">, </w:t>
      </w:r>
      <w:hyperlink r:id="rId12">
        <w:r w:rsidRPr="008E7038">
          <w:rPr>
            <w:color w:val="1155CC"/>
            <w:u w:val="single"/>
          </w:rPr>
          <w:t>firemním blogu</w:t>
        </w:r>
      </w:hyperlink>
      <w:r w:rsidRPr="008E7038">
        <w:t xml:space="preserve"> nebo na Twitteru s hashtagem </w:t>
      </w:r>
      <w:hyperlink r:id="rId13">
        <w:r w:rsidRPr="008E7038">
          <w:rPr>
            <w:color w:val="1155CC"/>
            <w:u w:val="single"/>
          </w:rPr>
          <w:t>@</w:t>
        </w:r>
        <w:proofErr w:type="spellStart"/>
        <w:r w:rsidRPr="008E7038">
          <w:rPr>
            <w:color w:val="1155CC"/>
            <w:u w:val="single"/>
          </w:rPr>
          <w:t>LogitechG</w:t>
        </w:r>
        <w:proofErr w:type="spellEnd"/>
      </w:hyperlink>
      <w:r w:rsidRPr="008E7038">
        <w:t>.</w:t>
      </w:r>
    </w:p>
    <w:p w14:paraId="04087F70" w14:textId="77777777" w:rsidR="00663C99" w:rsidRPr="008E7038" w:rsidRDefault="00663C99" w:rsidP="00663C99">
      <w:pPr>
        <w:pStyle w:val="Normln1"/>
        <w:rPr>
          <w:lang w:val="cs-CZ"/>
        </w:rPr>
      </w:pPr>
    </w:p>
    <w:p w14:paraId="550DA502" w14:textId="77777777" w:rsidR="00663C99" w:rsidRPr="008E7038" w:rsidRDefault="00663C99" w:rsidP="00663C99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14:paraId="30229310" w14:textId="77777777" w:rsidR="00005624" w:rsidRDefault="00005624" w:rsidP="00005624">
      <w:pPr>
        <w:rPr>
          <w:color w:val="222222"/>
          <w:sz w:val="20"/>
          <w:szCs w:val="20"/>
          <w:highlight w:val="white"/>
        </w:rPr>
      </w:pPr>
    </w:p>
    <w:p w14:paraId="5CBD6C2D" w14:textId="77777777" w:rsidR="00663C99" w:rsidRPr="00663C99" w:rsidRDefault="00663C99" w:rsidP="00663C99">
      <w:pPr>
        <w:rPr>
          <w:color w:val="222222"/>
          <w:sz w:val="16"/>
          <w:szCs w:val="16"/>
          <w:highlight w:val="white"/>
        </w:rPr>
      </w:pPr>
      <w:proofErr w:type="spellStart"/>
      <w:r w:rsidRPr="00663C99">
        <w:rPr>
          <w:color w:val="222222"/>
          <w:sz w:val="16"/>
          <w:szCs w:val="16"/>
          <w:highlight w:val="white"/>
        </w:rPr>
        <w:lastRenderedPageBreak/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63C99">
        <w:rPr>
          <w:color w:val="222222"/>
          <w:sz w:val="16"/>
          <w:szCs w:val="16"/>
          <w:highlight w:val="white"/>
        </w:rPr>
        <w:t>Europe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4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3093D367" w14:textId="77777777" w:rsidR="00005624" w:rsidRDefault="00005624" w:rsidP="00005624">
      <w:pPr>
        <w:rPr>
          <w:rFonts w:ascii="Roboto" w:eastAsia="Roboto" w:hAnsi="Roboto" w:cs="Roboto"/>
          <w:color w:val="263238"/>
          <w:sz w:val="20"/>
          <w:szCs w:val="20"/>
          <w:highlight w:val="white"/>
        </w:rPr>
      </w:pPr>
    </w:p>
    <w:p w14:paraId="3221EA0A" w14:textId="77777777" w:rsidR="00005624" w:rsidRDefault="00005624" w:rsidP="00005624">
      <w:pPr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p w14:paraId="5A1C5062" w14:textId="77777777" w:rsidR="00005624" w:rsidRDefault="00005624" w:rsidP="00005624">
      <w:pPr>
        <w:spacing w:before="200" w:line="360" w:lineRule="auto"/>
        <w:rPr>
          <w:highlight w:val="white"/>
        </w:rPr>
      </w:pPr>
    </w:p>
    <w:sectPr w:rsidR="00005624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18BB" w14:textId="77777777" w:rsidR="007E2642" w:rsidRDefault="007E2642">
      <w:pPr>
        <w:spacing w:line="240" w:lineRule="auto"/>
      </w:pPr>
      <w:r>
        <w:separator/>
      </w:r>
    </w:p>
  </w:endnote>
  <w:endnote w:type="continuationSeparator" w:id="0">
    <w:p w14:paraId="295424C3" w14:textId="77777777" w:rsidR="007E2642" w:rsidRDefault="007E2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D7DE" w14:textId="77777777" w:rsidR="007E2642" w:rsidRDefault="007E2642">
      <w:pPr>
        <w:spacing w:line="240" w:lineRule="auto"/>
      </w:pPr>
      <w:r>
        <w:separator/>
      </w:r>
    </w:p>
  </w:footnote>
  <w:footnote w:type="continuationSeparator" w:id="0">
    <w:p w14:paraId="33702639" w14:textId="77777777" w:rsidR="007E2642" w:rsidRDefault="007E2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83EC" w14:textId="2307DDFE" w:rsidR="003A2EFB" w:rsidRDefault="00B01C58">
    <w:pPr>
      <w:jc w:val="right"/>
      <w:rPr>
        <w:sz w:val="16"/>
        <w:szCs w:val="16"/>
      </w:rPr>
    </w:pPr>
    <w:r>
      <w:rPr>
        <w:sz w:val="16"/>
        <w:szCs w:val="16"/>
      </w:rPr>
      <w:t>Dopřejte svojí herní sestavě špičkový zvuk a světel</w:t>
    </w:r>
    <w:r w:rsidR="006370CA">
      <w:rPr>
        <w:sz w:val="16"/>
        <w:szCs w:val="16"/>
      </w:rPr>
      <w:t xml:space="preserve">né efekty s novými </w:t>
    </w:r>
    <w:r>
      <w:rPr>
        <w:sz w:val="16"/>
        <w:szCs w:val="16"/>
      </w:rPr>
      <w:t xml:space="preserve">herními sluchátky </w:t>
    </w:r>
    <w:proofErr w:type="spellStart"/>
    <w:r>
      <w:rPr>
        <w:sz w:val="16"/>
        <w:szCs w:val="16"/>
      </w:rPr>
      <w:t>Logitech</w:t>
    </w:r>
    <w:proofErr w:type="spellEnd"/>
    <w:r>
      <w:rPr>
        <w:sz w:val="16"/>
        <w:szCs w:val="16"/>
      </w:rPr>
      <w:t xml:space="preserve"> G935 a G635</w:t>
    </w:r>
  </w:p>
  <w:p w14:paraId="2505AE35" w14:textId="77777777" w:rsidR="003A2EFB" w:rsidRDefault="00B01C58">
    <w:pPr>
      <w:jc w:val="right"/>
      <w:rPr>
        <w:sz w:val="20"/>
        <w:szCs w:val="20"/>
      </w:rPr>
    </w:pPr>
    <w:r>
      <w:rPr>
        <w:sz w:val="20"/>
        <w:szCs w:val="20"/>
      </w:rPr>
      <w:t xml:space="preserve">– 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42B31"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9487" w14:textId="77777777" w:rsidR="003A2EFB" w:rsidRDefault="00B01C58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35ADC2" wp14:editId="1E57CE16">
          <wp:simplePos x="0" y="0"/>
          <wp:positionH relativeFrom="column">
            <wp:posOffset>5010150</wp:posOffset>
          </wp:positionH>
          <wp:positionV relativeFrom="paragraph">
            <wp:posOffset>-228599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904" b="14285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73E75"/>
    <w:multiLevelType w:val="multilevel"/>
    <w:tmpl w:val="94202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0E0166"/>
    <w:multiLevelType w:val="multilevel"/>
    <w:tmpl w:val="A7B09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2NjQ3NzM1tDSyNDFV0lEKTi0uzszPAykwqQUApZkC8CwAAAA="/>
  </w:docVars>
  <w:rsids>
    <w:rsidRoot w:val="003A2EFB"/>
    <w:rsid w:val="00001D5C"/>
    <w:rsid w:val="00005624"/>
    <w:rsid w:val="000E0553"/>
    <w:rsid w:val="00126A52"/>
    <w:rsid w:val="001359E7"/>
    <w:rsid w:val="00142B31"/>
    <w:rsid w:val="0021557E"/>
    <w:rsid w:val="00225784"/>
    <w:rsid w:val="00256F11"/>
    <w:rsid w:val="002D5BA5"/>
    <w:rsid w:val="002F24CD"/>
    <w:rsid w:val="00302875"/>
    <w:rsid w:val="003147D7"/>
    <w:rsid w:val="00356FA6"/>
    <w:rsid w:val="003A2EFB"/>
    <w:rsid w:val="003B1FC0"/>
    <w:rsid w:val="003C1CEC"/>
    <w:rsid w:val="003C1E48"/>
    <w:rsid w:val="003C4799"/>
    <w:rsid w:val="00402F59"/>
    <w:rsid w:val="00466C7E"/>
    <w:rsid w:val="0052561D"/>
    <w:rsid w:val="00531AF6"/>
    <w:rsid w:val="005333AE"/>
    <w:rsid w:val="00534468"/>
    <w:rsid w:val="00546DF3"/>
    <w:rsid w:val="005B3F1C"/>
    <w:rsid w:val="005C1684"/>
    <w:rsid w:val="005F416D"/>
    <w:rsid w:val="006370CA"/>
    <w:rsid w:val="00663C99"/>
    <w:rsid w:val="006974B7"/>
    <w:rsid w:val="006A373A"/>
    <w:rsid w:val="006A74EC"/>
    <w:rsid w:val="006A79CF"/>
    <w:rsid w:val="006F09E4"/>
    <w:rsid w:val="0071435E"/>
    <w:rsid w:val="007404A3"/>
    <w:rsid w:val="00744029"/>
    <w:rsid w:val="007463CC"/>
    <w:rsid w:val="00770D26"/>
    <w:rsid w:val="0078615A"/>
    <w:rsid w:val="007959EC"/>
    <w:rsid w:val="007D336C"/>
    <w:rsid w:val="007E2642"/>
    <w:rsid w:val="00806996"/>
    <w:rsid w:val="00822B7E"/>
    <w:rsid w:val="00834DCE"/>
    <w:rsid w:val="008574C1"/>
    <w:rsid w:val="00874E57"/>
    <w:rsid w:val="008E61CA"/>
    <w:rsid w:val="00931994"/>
    <w:rsid w:val="00936945"/>
    <w:rsid w:val="00970766"/>
    <w:rsid w:val="009A090A"/>
    <w:rsid w:val="009B3AF7"/>
    <w:rsid w:val="009D2EEF"/>
    <w:rsid w:val="009E1503"/>
    <w:rsid w:val="00A2222C"/>
    <w:rsid w:val="00B01C58"/>
    <w:rsid w:val="00B30FD7"/>
    <w:rsid w:val="00B83885"/>
    <w:rsid w:val="00B90F82"/>
    <w:rsid w:val="00BE04EF"/>
    <w:rsid w:val="00BE288F"/>
    <w:rsid w:val="00BE4347"/>
    <w:rsid w:val="00C20DDB"/>
    <w:rsid w:val="00C30E85"/>
    <w:rsid w:val="00D274B8"/>
    <w:rsid w:val="00D337D5"/>
    <w:rsid w:val="00D3550A"/>
    <w:rsid w:val="00DC3271"/>
    <w:rsid w:val="00DC62A1"/>
    <w:rsid w:val="00E407D5"/>
    <w:rsid w:val="00EC36EC"/>
    <w:rsid w:val="00F62231"/>
    <w:rsid w:val="00F66CD3"/>
    <w:rsid w:val="00F91E13"/>
    <w:rsid w:val="00F92C16"/>
    <w:rsid w:val="00FC6E4B"/>
    <w:rsid w:val="00FD0126"/>
    <w:rsid w:val="00FE37D7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BAE"/>
  <w15:docId w15:val="{0B6D6917-983E-4B75-A3C6-B1F40BF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B31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9B3AF7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370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0CA"/>
  </w:style>
  <w:style w:type="paragraph" w:styleId="Zpat">
    <w:name w:val="footer"/>
    <w:basedOn w:val="Normln"/>
    <w:link w:val="ZpatChar"/>
    <w:uiPriority w:val="99"/>
    <w:unhideWhenUsed/>
    <w:rsid w:val="006370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0CA"/>
  </w:style>
  <w:style w:type="paragraph" w:customStyle="1" w:styleId="Normln1">
    <w:name w:val="Normální1"/>
    <w:rsid w:val="00663C99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663C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ing.logitech.com/" TargetMode="External"/><Relationship Id="rId13" Type="http://schemas.openxmlformats.org/officeDocument/2006/relationships/hyperlink" Target="https://twitter.com/Logitech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itechg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Logite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logitech.com/category/product/pc-gaming/" TargetMode="External"/><Relationship Id="rId14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3</cp:revision>
  <cp:lastPrinted>2019-02-04T07:47:00Z</cp:lastPrinted>
  <dcterms:created xsi:type="dcterms:W3CDTF">2019-02-05T07:26:00Z</dcterms:created>
  <dcterms:modified xsi:type="dcterms:W3CDTF">2019-02-05T10:45:00Z</dcterms:modified>
</cp:coreProperties>
</file>